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44D08" w14:textId="5A998D3B" w:rsidR="00543E42" w:rsidRDefault="00160F88" w:rsidP="00543E42">
      <w:bookmarkStart w:id="0" w:name="_Toc37923968"/>
      <w:r w:rsidRPr="00213C80">
        <w:t>This table outlines minimum data requirements for ePlans created by Surveyors and submitted to L</w:t>
      </w:r>
      <w:r w:rsidR="00DE4177">
        <w:t xml:space="preserve">and </w:t>
      </w:r>
      <w:r w:rsidRPr="00213C80">
        <w:t>U</w:t>
      </w:r>
      <w:r w:rsidR="00DE4177">
        <w:t xml:space="preserve">se </w:t>
      </w:r>
      <w:r w:rsidRPr="00213C80">
        <w:t>V</w:t>
      </w:r>
      <w:r w:rsidR="00DE4177">
        <w:t>ictoria (LUV)</w:t>
      </w:r>
    </w:p>
    <w:p w14:paraId="56BE2FB2" w14:textId="72B3C0AA" w:rsidR="00A66193" w:rsidRDefault="00A66193" w:rsidP="00543E42">
      <w:r>
        <w:t xml:space="preserve">For data elements marked </w:t>
      </w:r>
      <w:r w:rsidRPr="005240B4">
        <w:rPr>
          <w:b/>
        </w:rPr>
        <w:t>'Optional'</w:t>
      </w:r>
      <w:r>
        <w:t xml:space="preserve">, where the system permits, and the information is known, LUV recommends these data elements to be included. These data elements will be mandated in the future, including them as soon as practically possible facilitates a smoother transition, provides a greatly enriched data set, and assists the </w:t>
      </w:r>
      <w:r w:rsidR="00AD7930">
        <w:t>D</w:t>
      </w:r>
      <w:r>
        <w:t>epartment in making improvements to the system</w:t>
      </w:r>
      <w:r w:rsidR="00D0658C">
        <w:t>.</w:t>
      </w:r>
    </w:p>
    <w:p w14:paraId="7D52A048" w14:textId="4949605D" w:rsidR="00DA0F57" w:rsidRPr="00DA0F57" w:rsidRDefault="00DA0F57" w:rsidP="00543E42"/>
    <w:tbl>
      <w:tblPr>
        <w:tblW w:w="15304" w:type="dxa"/>
        <w:tblInd w:w="-5" w:type="dxa"/>
        <w:tblCellMar>
          <w:left w:w="0" w:type="dxa"/>
          <w:right w:w="0" w:type="dxa"/>
        </w:tblCellMar>
        <w:tblLook w:val="04A0" w:firstRow="1" w:lastRow="0" w:firstColumn="1" w:lastColumn="0" w:noHBand="0" w:noVBand="1"/>
      </w:tblPr>
      <w:tblGrid>
        <w:gridCol w:w="5382"/>
        <w:gridCol w:w="1488"/>
        <w:gridCol w:w="1489"/>
        <w:gridCol w:w="6945"/>
      </w:tblGrid>
      <w:tr w:rsidR="00914B94" w:rsidRPr="000A28FE" w14:paraId="00C801E4" w14:textId="77777777" w:rsidTr="00BF2C8B">
        <w:trPr>
          <w:trHeight w:val="864"/>
          <w:tblHeader/>
        </w:trPr>
        <w:tc>
          <w:tcPr>
            <w:tcW w:w="5382" w:type="dxa"/>
            <w:tcBorders>
              <w:top w:val="single" w:sz="4" w:space="0" w:color="auto"/>
              <w:left w:val="single" w:sz="4" w:space="0" w:color="auto"/>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3E4F5032" w14:textId="77777777" w:rsidR="001A5F11" w:rsidRPr="000A28FE" w:rsidRDefault="001A5F11" w:rsidP="00BF2C8B">
            <w:pPr>
              <w:pStyle w:val="NoSpacing"/>
              <w:rPr>
                <w:b/>
                <w:color w:val="F2F2F2" w:themeColor="background1" w:themeShade="F2"/>
              </w:rPr>
            </w:pPr>
            <w:r w:rsidRPr="000A28FE">
              <w:rPr>
                <w:b/>
                <w:color w:val="F2F2F2" w:themeColor="background1" w:themeShade="F2"/>
              </w:rPr>
              <w:t>Data to be provided</w:t>
            </w:r>
          </w:p>
        </w:tc>
        <w:tc>
          <w:tcPr>
            <w:tcW w:w="1488"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03C46469" w14:textId="77777777" w:rsidR="001A5F11" w:rsidRPr="000A28FE" w:rsidRDefault="001A5F11" w:rsidP="00BF2C8B">
            <w:pPr>
              <w:pStyle w:val="NoSpacing"/>
              <w:rPr>
                <w:b/>
                <w:color w:val="F2F2F2" w:themeColor="background1" w:themeShade="F2"/>
              </w:rPr>
            </w:pPr>
            <w:r w:rsidRPr="000A28FE">
              <w:rPr>
                <w:b/>
                <w:color w:val="F2F2F2" w:themeColor="background1" w:themeShade="F2"/>
              </w:rPr>
              <w:t>Required at 'Submitted to Council' status</w:t>
            </w:r>
          </w:p>
        </w:tc>
        <w:tc>
          <w:tcPr>
            <w:tcW w:w="1489"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204CC63F" w14:textId="77777777" w:rsidR="001A5F11" w:rsidRPr="000B678B" w:rsidRDefault="001A5F11" w:rsidP="00BF2C8B">
            <w:pPr>
              <w:pStyle w:val="NoSpacing"/>
              <w:rPr>
                <w:b/>
                <w:color w:val="F2F2F2" w:themeColor="background1" w:themeShade="F2"/>
              </w:rPr>
            </w:pPr>
            <w:r w:rsidRPr="000A28FE">
              <w:rPr>
                <w:b/>
                <w:color w:val="F2F2F2" w:themeColor="background1" w:themeShade="F2"/>
              </w:rPr>
              <w:t>Required at 'Released for Lodgment' status</w:t>
            </w:r>
          </w:p>
        </w:tc>
        <w:tc>
          <w:tcPr>
            <w:tcW w:w="6945"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3C5E17E8" w14:textId="77777777" w:rsidR="001A5F11" w:rsidRPr="000A28FE" w:rsidRDefault="001A5F11" w:rsidP="00BF2C8B">
            <w:pPr>
              <w:pStyle w:val="NoSpacing"/>
              <w:rPr>
                <w:b/>
                <w:color w:val="F2F2F2" w:themeColor="background1" w:themeShade="F2"/>
              </w:rPr>
            </w:pPr>
            <w:r w:rsidRPr="000A28FE">
              <w:rPr>
                <w:b/>
                <w:color w:val="F2F2F2" w:themeColor="background1" w:themeShade="F2"/>
              </w:rPr>
              <w:t>Comments</w:t>
            </w:r>
          </w:p>
        </w:tc>
      </w:tr>
      <w:tr w:rsidR="001A5F11" w:rsidRPr="00914B94" w14:paraId="597BBCC7" w14:textId="77777777" w:rsidTr="408C927E">
        <w:trPr>
          <w:trHeight w:val="288"/>
        </w:trPr>
        <w:tc>
          <w:tcPr>
            <w:tcW w:w="5382" w:type="dxa"/>
            <w:tcBorders>
              <w:top w:val="nil"/>
              <w:left w:val="single" w:sz="4" w:space="0" w:color="auto"/>
              <w:bottom w:val="single" w:sz="4" w:space="0" w:color="auto"/>
              <w:right w:val="single" w:sz="4" w:space="0" w:color="auto"/>
            </w:tcBorders>
            <w:shd w:val="clear" w:color="auto" w:fill="E8E8E8"/>
            <w:tcMar>
              <w:top w:w="15" w:type="dxa"/>
              <w:left w:w="15" w:type="dxa"/>
              <w:bottom w:w="0" w:type="dxa"/>
              <w:right w:w="15" w:type="dxa"/>
            </w:tcMar>
            <w:vAlign w:val="center"/>
            <w:hideMark/>
          </w:tcPr>
          <w:p w14:paraId="13FD3CCE" w14:textId="77777777" w:rsidR="001A5F11" w:rsidRPr="00CA7598" w:rsidRDefault="001A5F11" w:rsidP="00BF2C8B">
            <w:pPr>
              <w:rPr>
                <w:b/>
              </w:rPr>
            </w:pPr>
            <w:r w:rsidRPr="00CA7598">
              <w:rPr>
                <w:b/>
              </w:rPr>
              <w:t>PLAN INFORMATION</w:t>
            </w:r>
          </w:p>
        </w:tc>
        <w:tc>
          <w:tcPr>
            <w:tcW w:w="1488"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75126E6B" w14:textId="77777777" w:rsidR="001A5F11" w:rsidRPr="00CA7598" w:rsidRDefault="001A5F11" w:rsidP="00BF2C8B">
            <w:pPr>
              <w:rPr>
                <w:b/>
              </w:rPr>
            </w:pPr>
            <w:r w:rsidRPr="00CA7598">
              <w:rPr>
                <w:rFonts w:ascii="Cambria" w:hAnsi="Cambria" w:cs="Cambria"/>
                <w:b/>
              </w:rPr>
              <w:t> </w:t>
            </w:r>
          </w:p>
        </w:tc>
        <w:tc>
          <w:tcPr>
            <w:tcW w:w="1489"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5F23046E" w14:textId="77777777" w:rsidR="001A5F11" w:rsidRPr="00CA7598" w:rsidRDefault="001A5F11" w:rsidP="00BF2C8B">
            <w:pPr>
              <w:rPr>
                <w:b/>
              </w:rPr>
            </w:pPr>
            <w:r w:rsidRPr="00CA7598">
              <w:rPr>
                <w:rFonts w:ascii="Cambria" w:hAnsi="Cambria" w:cs="Cambria"/>
                <w:b/>
              </w:rPr>
              <w:t> </w:t>
            </w:r>
          </w:p>
        </w:tc>
        <w:tc>
          <w:tcPr>
            <w:tcW w:w="6945"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5D6DD470" w14:textId="77777777" w:rsidR="001A5F11" w:rsidRPr="00CA7598" w:rsidRDefault="001A5F11" w:rsidP="00BF2C8B">
            <w:pPr>
              <w:rPr>
                <w:b/>
              </w:rPr>
            </w:pPr>
            <w:r w:rsidRPr="00CA7598">
              <w:rPr>
                <w:rFonts w:ascii="Cambria" w:hAnsi="Cambria" w:cs="Cambria"/>
                <w:b/>
              </w:rPr>
              <w:t> </w:t>
            </w:r>
          </w:p>
        </w:tc>
      </w:tr>
      <w:tr w:rsidR="001A5F11" w14:paraId="5512B6FA"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06144D" w14:textId="77777777" w:rsidR="001A5F11" w:rsidRDefault="001A5F11" w:rsidP="00BF2C8B">
            <w:r>
              <w:t>Plan number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345D166"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87F009C"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B47303F" w14:textId="77777777" w:rsidR="001A5F11" w:rsidRDefault="001A5F11" w:rsidP="00BF2C8B">
            <w:r>
              <w:t>As per PDF</w:t>
            </w:r>
          </w:p>
        </w:tc>
      </w:tr>
      <w:tr w:rsidR="001A5F11" w14:paraId="614659E0"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0289B5" w14:textId="77777777" w:rsidR="001A5F11" w:rsidRDefault="001A5F11" w:rsidP="00BF2C8B">
            <w:r>
              <w:t>Surveyors Reference Number and Version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E69CC61"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BD28719"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958619" w14:textId="77777777" w:rsidR="001A5F11" w:rsidRDefault="001A5F11" w:rsidP="00BF2C8B">
            <w:r>
              <w:t>As per PDF</w:t>
            </w:r>
          </w:p>
        </w:tc>
      </w:tr>
      <w:tr w:rsidR="001A5F11" w14:paraId="34F90CD2"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F2DCAF" w14:textId="77777777" w:rsidR="001A5F11" w:rsidRDefault="001A5F11" w:rsidP="00BF2C8B">
            <w:r>
              <w:t>Primary Dealing Type</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A091E83"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AE44182"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1B201BA" w14:textId="77777777" w:rsidR="001A5F11" w:rsidRDefault="001A5F11" w:rsidP="00BF2C8B">
            <w:r>
              <w:t>As per PDF</w:t>
            </w:r>
          </w:p>
        </w:tc>
      </w:tr>
      <w:tr w:rsidR="001A5F11" w14:paraId="05A75C31"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6D9C5F" w14:textId="77777777" w:rsidR="001A5F11" w:rsidRDefault="001A5F11" w:rsidP="00BF2C8B">
            <w:r>
              <w:t>Coordinate System</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514B84F"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6EF99B3"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0E82A31" w14:textId="77777777" w:rsidR="001A5F11" w:rsidRDefault="001A5F11" w:rsidP="00BF2C8B">
            <w:pPr>
              <w:rPr>
                <w:color w:val="auto"/>
              </w:rPr>
            </w:pPr>
            <w:r>
              <w:t>Local can be nominated at submitted to council status if a verified connection to MGA2020 is yet to be made.</w:t>
            </w:r>
          </w:p>
        </w:tc>
      </w:tr>
      <w:tr w:rsidR="001A5F11" w14:paraId="4C77E23A"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8874BC" w14:textId="77777777" w:rsidR="001A5F11" w:rsidRDefault="001A5F11" w:rsidP="00BF2C8B">
            <w:r>
              <w:t>Surveyor and Firm Details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F2F4DE"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CA88E57"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9696C99" w14:textId="77777777" w:rsidR="001A5F11" w:rsidRDefault="001A5F11" w:rsidP="00BF2C8B">
            <w:r>
              <w:t>As per PDF</w:t>
            </w:r>
          </w:p>
        </w:tc>
      </w:tr>
      <w:tr w:rsidR="001A5F11" w14:paraId="416CA870"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2EB133" w14:textId="77777777" w:rsidR="001A5F11" w:rsidRDefault="001A5F11" w:rsidP="00BF2C8B">
            <w:r>
              <w:t>Council</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50BB1B"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426E2E2"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2DADD68" w14:textId="77777777" w:rsidR="001A5F11" w:rsidRDefault="001A5F11" w:rsidP="00BF2C8B">
            <w:r>
              <w:t>As per PDF</w:t>
            </w:r>
          </w:p>
        </w:tc>
      </w:tr>
      <w:tr w:rsidR="001A5F11" w14:paraId="0D18FCA1" w14:textId="77777777" w:rsidTr="00BF2C8B">
        <w:trPr>
          <w:trHeight w:val="576"/>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86995F" w14:textId="77777777" w:rsidR="001A5F11" w:rsidRDefault="001A5F11" w:rsidP="00BF2C8B">
            <w:r>
              <w:t>Land description (Crown description, parent parcels, depth limitation)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6B68C55"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43262E8"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C095544" w14:textId="77777777" w:rsidR="001A5F11" w:rsidRDefault="001A5F11" w:rsidP="00BF2C8B">
            <w:r>
              <w:t>As per PDF</w:t>
            </w:r>
          </w:p>
        </w:tc>
      </w:tr>
      <w:tr w:rsidR="001A5F11" w14:paraId="2F9686BA"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A067C2" w14:textId="77777777" w:rsidR="001A5F11" w:rsidRDefault="001A5F11" w:rsidP="00BF2C8B">
            <w:r>
              <w:t>Parent parcel information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EB94AF4"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57D4570"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1DDA884" w14:textId="77777777" w:rsidR="001A5F11" w:rsidRDefault="001A5F11" w:rsidP="00BF2C8B">
            <w:pPr>
              <w:rPr>
                <w:color w:val="auto"/>
              </w:rPr>
            </w:pPr>
            <w:r>
              <w:t>As per PDF. Text only parent parcel SPI/s to be added for ePlans supporting PDFs re. Vol Fol reference pre-populated.</w:t>
            </w:r>
          </w:p>
        </w:tc>
      </w:tr>
      <w:tr w:rsidR="001A5F11" w14:paraId="1D16F7EC"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BB5EF2" w14:textId="77777777" w:rsidR="001A5F11" w:rsidRDefault="001A5F11" w:rsidP="00BF2C8B">
            <w:r>
              <w:lastRenderedPageBreak/>
              <w:t xml:space="preserve">Road/Reserve Vesting </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B363E6E"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B05FDF7"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FECDE3F" w14:textId="77777777" w:rsidR="001A5F11" w:rsidRDefault="001A5F11" w:rsidP="00BF2C8B">
            <w:r>
              <w:t>As per PDF</w:t>
            </w:r>
          </w:p>
        </w:tc>
      </w:tr>
      <w:tr w:rsidR="001A5F11" w14:paraId="23268038"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31D4D4" w14:textId="77777777" w:rsidR="001A5F11" w:rsidRDefault="001A5F11" w:rsidP="00BF2C8B">
            <w:r>
              <w:t>General plan notations (i.e. notation panel)</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3BE966B"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19D52B3"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B7A6FF8" w14:textId="77777777" w:rsidR="001A5F11" w:rsidRDefault="001A5F11" w:rsidP="00BF2C8B">
            <w:r>
              <w:t xml:space="preserve">Optional to add as per PDF. </w:t>
            </w:r>
          </w:p>
        </w:tc>
      </w:tr>
      <w:tr w:rsidR="001A5F11" w14:paraId="367FA474"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11B964" w14:textId="77777777" w:rsidR="001A5F11" w:rsidRDefault="001A5F11" w:rsidP="00BF2C8B">
            <w:r>
              <w:t>Additional purpose of plan (i.e. secondary dealing type)</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E01EB06"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AA219C6"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7C39D8A" w14:textId="77777777" w:rsidR="001A5F11" w:rsidRDefault="001A5F11" w:rsidP="00BF2C8B">
            <w:r>
              <w:t xml:space="preserve">Optional to add as per PDF. </w:t>
            </w:r>
          </w:p>
        </w:tc>
      </w:tr>
      <w:tr w:rsidR="001A5F11" w14:paraId="4A05FB33"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D4D081" w14:textId="77777777" w:rsidR="001A5F11" w:rsidRDefault="001A5F11" w:rsidP="00BF2C8B">
            <w:r>
              <w:t>Date of Survey</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44FC0F3"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AA0D30"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0C894ED" w14:textId="6E2AACB5" w:rsidR="001A5F11" w:rsidRDefault="001A5F11" w:rsidP="00BF2C8B">
            <w:r>
              <w:t>For Survey/Partial Survey, leaving this blank will result in validation error which can be ignored if not provided at submitted to council status</w:t>
            </w:r>
            <w:r w:rsidR="00373B67">
              <w:t xml:space="preserve"> </w:t>
            </w:r>
            <w:r w:rsidR="007A343D" w:rsidRPr="007A343D">
              <w:rPr>
                <w:rFonts w:ascii="VIC" w:hAnsi="VIC"/>
                <w:b/>
              </w:rPr>
              <w:t>#</w:t>
            </w:r>
          </w:p>
        </w:tc>
      </w:tr>
      <w:tr w:rsidR="001A5F11" w14:paraId="30908190"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82A8B8" w14:textId="77777777" w:rsidR="001A5F11" w:rsidRDefault="001A5F11" w:rsidP="00BF2C8B">
            <w:r>
              <w:t>MGA2020 Co-ordinates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98F88D7"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2816C76"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2AA1DD" w14:textId="77777777" w:rsidR="001A5F11" w:rsidRDefault="001A5F11" w:rsidP="00BF2C8B">
            <w:r>
              <w:t>As per PDF</w:t>
            </w:r>
          </w:p>
        </w:tc>
      </w:tr>
      <w:tr w:rsidR="001A5F11" w14:paraId="172B461A"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C748D4" w14:textId="77777777" w:rsidR="001A5F11" w:rsidRDefault="001A5F11" w:rsidP="00BF2C8B">
            <w:r>
              <w:t>Survey Type</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241CCDA"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15C86E2"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AF7513" w14:textId="77777777" w:rsidR="001A5F11" w:rsidRDefault="001A5F11" w:rsidP="00BF2C8B">
            <w:r>
              <w:t>Survey/Prior Survey/Partial Survey/Non-Survey</w:t>
            </w:r>
          </w:p>
        </w:tc>
      </w:tr>
      <w:tr w:rsidR="001A5F11" w:rsidRPr="00DA0F57" w14:paraId="19E93FC4" w14:textId="77777777" w:rsidTr="408C927E">
        <w:trPr>
          <w:trHeight w:val="288"/>
        </w:trPr>
        <w:tc>
          <w:tcPr>
            <w:tcW w:w="5382" w:type="dxa"/>
            <w:tcBorders>
              <w:top w:val="nil"/>
              <w:left w:val="single" w:sz="4" w:space="0" w:color="auto"/>
              <w:bottom w:val="single" w:sz="4" w:space="0" w:color="auto"/>
              <w:right w:val="single" w:sz="4" w:space="0" w:color="auto"/>
            </w:tcBorders>
            <w:shd w:val="clear" w:color="auto" w:fill="E8E8E8"/>
            <w:tcMar>
              <w:top w:w="15" w:type="dxa"/>
              <w:left w:w="15" w:type="dxa"/>
              <w:bottom w:w="0" w:type="dxa"/>
              <w:right w:w="15" w:type="dxa"/>
            </w:tcMar>
            <w:vAlign w:val="center"/>
            <w:hideMark/>
          </w:tcPr>
          <w:p w14:paraId="722D1202" w14:textId="77777777" w:rsidR="001A5F11" w:rsidRPr="00DA0F57" w:rsidRDefault="001A5F11" w:rsidP="00BF2C8B">
            <w:pPr>
              <w:rPr>
                <w:b/>
              </w:rPr>
            </w:pPr>
            <w:r w:rsidRPr="00DA0F57">
              <w:rPr>
                <w:b/>
              </w:rPr>
              <w:t>PARCELS</w:t>
            </w:r>
          </w:p>
        </w:tc>
        <w:tc>
          <w:tcPr>
            <w:tcW w:w="1488"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4618CA44" w14:textId="77777777" w:rsidR="001A5F11" w:rsidRPr="00DA0F57" w:rsidRDefault="001A5F11" w:rsidP="00BF2C8B">
            <w:pPr>
              <w:rPr>
                <w:b/>
              </w:rPr>
            </w:pPr>
            <w:r w:rsidRPr="00DA0F57">
              <w:rPr>
                <w:rFonts w:ascii="Cambria" w:hAnsi="Cambria" w:cs="Cambria"/>
                <w:b/>
              </w:rPr>
              <w:t> </w:t>
            </w:r>
          </w:p>
        </w:tc>
        <w:tc>
          <w:tcPr>
            <w:tcW w:w="1489"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40147024" w14:textId="77777777" w:rsidR="001A5F11" w:rsidRPr="00DA0F57" w:rsidRDefault="001A5F11" w:rsidP="00BF2C8B">
            <w:pPr>
              <w:rPr>
                <w:b/>
              </w:rPr>
            </w:pPr>
            <w:r w:rsidRPr="00DA0F57">
              <w:rPr>
                <w:rFonts w:ascii="Cambria" w:hAnsi="Cambria" w:cs="Cambria"/>
                <w:b/>
              </w:rPr>
              <w:t> </w:t>
            </w:r>
          </w:p>
        </w:tc>
        <w:tc>
          <w:tcPr>
            <w:tcW w:w="6945"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6B1EDBF5" w14:textId="77777777" w:rsidR="001A5F11" w:rsidRPr="00DA0F57" w:rsidRDefault="001A5F11" w:rsidP="00BF2C8B">
            <w:pPr>
              <w:rPr>
                <w:b/>
              </w:rPr>
            </w:pPr>
            <w:r w:rsidRPr="00DA0F57">
              <w:rPr>
                <w:rFonts w:ascii="Cambria" w:hAnsi="Cambria" w:cs="Cambria"/>
                <w:b/>
              </w:rPr>
              <w:t> </w:t>
            </w:r>
          </w:p>
        </w:tc>
      </w:tr>
      <w:tr w:rsidR="001A5F11" w14:paraId="0B2D3D7D" w14:textId="77777777" w:rsidTr="00BF2C8B">
        <w:trPr>
          <w:trHeight w:val="576"/>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3FFC20" w14:textId="77777777" w:rsidR="001A5F11" w:rsidRDefault="001A5F11" w:rsidP="00BF2C8B">
            <w:r>
              <w:t>Parcel geometry</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5B81AC3"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E77B17"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569E970" w14:textId="77777777" w:rsidR="001A5F11" w:rsidRDefault="001A5F11" w:rsidP="00BF2C8B">
            <w:r>
              <w:t>As per CAD/System requirements - (parent/cancelled parcel geometry required for ePlans utilising VIS/VET, parent/cancelled parcel geometry is not required for PDF plans supported by an ePlan)</w:t>
            </w:r>
          </w:p>
        </w:tc>
      </w:tr>
      <w:tr w:rsidR="001A5F11" w14:paraId="76094B98"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9CA90B" w14:textId="77777777" w:rsidR="001A5F11" w:rsidRDefault="001A5F11" w:rsidP="00BF2C8B">
            <w:r>
              <w:t>Parcel Identifiers/Type</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20DF385"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C441E10"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424977" w14:textId="77777777" w:rsidR="001A5F11" w:rsidRDefault="001A5F11" w:rsidP="00BF2C8B">
            <w:r>
              <w:t>As per PDF</w:t>
            </w:r>
          </w:p>
        </w:tc>
      </w:tr>
      <w:tr w:rsidR="001A5F11" w14:paraId="29C8724B"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A5FF9A" w14:textId="77777777" w:rsidR="001A5F11" w:rsidRDefault="001A5F11" w:rsidP="00BF2C8B">
            <w:r>
              <w:t>Road names (created and abuttal)</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44B9AAD"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379AF9F"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533943" w14:textId="77777777" w:rsidR="001A5F11" w:rsidRDefault="001A5F11" w:rsidP="00BF2C8B">
            <w:r>
              <w:t>As per PDF</w:t>
            </w:r>
          </w:p>
        </w:tc>
      </w:tr>
      <w:tr w:rsidR="001A5F11" w14:paraId="6081E825" w14:textId="77777777" w:rsidTr="00BF2C8B">
        <w:trPr>
          <w:trHeight w:val="864"/>
        </w:trPr>
        <w:tc>
          <w:tcPr>
            <w:tcW w:w="538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D56E82" w14:textId="77777777" w:rsidR="001A5F11" w:rsidRDefault="001A5F11" w:rsidP="00BF2C8B">
            <w:r>
              <w:t>Bearing and Distance values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BFD1ABC"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7F79044"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F663EBF" w14:textId="77777777" w:rsidR="001A5F11" w:rsidRDefault="001A5F11" w:rsidP="00BF2C8B">
            <w:r>
              <w:t>As per CAD- minor differences due to rounding between PDF and CAD, provided it is within tolerance is allowed. Cadastral intent must be preserved in bearings (i.e. alignments, boundary extent). Note for non-</w:t>
            </w:r>
            <w:r>
              <w:lastRenderedPageBreak/>
              <w:t>survey plans, bearings and distances should be adjusted in ePlan Editor to accord with PDF/Title where there is an existing misclosure.</w:t>
            </w:r>
          </w:p>
        </w:tc>
      </w:tr>
      <w:tr w:rsidR="001A5F11" w14:paraId="33D0A047" w14:textId="77777777" w:rsidTr="00BF2C8B">
        <w:trPr>
          <w:trHeight w:val="288"/>
        </w:trPr>
        <w:tc>
          <w:tcPr>
            <w:tcW w:w="538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B3CD92" w14:textId="77777777" w:rsidR="001A5F11" w:rsidRDefault="001A5F11" w:rsidP="00BF2C8B">
            <w:r>
              <w:lastRenderedPageBreak/>
              <w:t>Building boundaries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E25D16"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1A095B"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2E5C558" w14:textId="77777777" w:rsidR="001A5F11" w:rsidRDefault="001A5F11" w:rsidP="00BF2C8B">
            <w:r>
              <w:t xml:space="preserve">As per </w:t>
            </w:r>
            <w:proofErr w:type="gramStart"/>
            <w:r>
              <w:t>PDF  -</w:t>
            </w:r>
            <w:proofErr w:type="gramEnd"/>
            <w:r>
              <w:t xml:space="preserve"> ensure correct boundary location is entered</w:t>
            </w:r>
          </w:p>
        </w:tc>
      </w:tr>
      <w:tr w:rsidR="001A5F11" w14:paraId="74065ECF" w14:textId="77777777" w:rsidTr="00BF2C8B">
        <w:trPr>
          <w:trHeight w:val="288"/>
        </w:trPr>
        <w:tc>
          <w:tcPr>
            <w:tcW w:w="538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A19F6E" w14:textId="77777777" w:rsidR="001A5F11" w:rsidRDefault="001A5F11" w:rsidP="00BF2C8B">
            <w:r>
              <w:t>Building returns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46E1E6C"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F91D873"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92964A1" w14:textId="77777777" w:rsidR="001A5F11" w:rsidRDefault="001A5F11" w:rsidP="00BF2C8B">
            <w:r>
              <w:t>As per PDF - check for correct orientation.</w:t>
            </w:r>
          </w:p>
        </w:tc>
      </w:tr>
      <w:tr w:rsidR="001A5F11" w14:paraId="38500856" w14:textId="77777777" w:rsidTr="00BF2C8B">
        <w:trPr>
          <w:trHeight w:val="288"/>
        </w:trPr>
        <w:tc>
          <w:tcPr>
            <w:tcW w:w="538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7021BD" w14:textId="77777777" w:rsidR="001A5F11" w:rsidRDefault="001A5F11" w:rsidP="00BF2C8B">
            <w:r>
              <w:t>Natural boundaries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FCB10EC"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550F97"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643F663" w14:textId="77777777" w:rsidR="001A5F11" w:rsidRDefault="001A5F11" w:rsidP="00BF2C8B">
            <w:r>
              <w:t>As per CAD - typically a series of straights (not a spline if used for the PDF plan)</w:t>
            </w:r>
          </w:p>
        </w:tc>
      </w:tr>
      <w:tr w:rsidR="001A5F11" w14:paraId="5476F08B" w14:textId="77777777" w:rsidTr="00BF2C8B">
        <w:trPr>
          <w:trHeight w:val="576"/>
        </w:trPr>
        <w:tc>
          <w:tcPr>
            <w:tcW w:w="538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5C92F2" w14:textId="77777777" w:rsidR="001A5F11" w:rsidRDefault="001A5F11" w:rsidP="00BF2C8B">
            <w:r>
              <w:t>Area</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77E479A" w14:textId="77777777" w:rsidR="001A5F11" w:rsidRDefault="001A5F11" w:rsidP="00BF2C8B">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8D91D3" w14:textId="77777777" w:rsidR="001A5F11" w:rsidRDefault="001A5F11" w:rsidP="00BF2C8B">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200BF0" w14:textId="77777777" w:rsidR="001A5F11" w:rsidRDefault="001A5F11" w:rsidP="00BF2C8B">
            <w:r>
              <w:t>As per CAD- minor differences due to rounding between PDF and CAD, provided it is within tolerance is allowed. Note for non-survey plans, area should be adjusted in ePlan Editor to accord with PDF/Title where there is an existing misclosure.  Not required where areas aren't shown on the PDF.</w:t>
            </w:r>
          </w:p>
        </w:tc>
      </w:tr>
      <w:tr w:rsidR="001A5F11" w:rsidRPr="00DA0F57" w14:paraId="278586C6" w14:textId="77777777" w:rsidTr="408C927E">
        <w:trPr>
          <w:trHeight w:val="288"/>
        </w:trPr>
        <w:tc>
          <w:tcPr>
            <w:tcW w:w="5382" w:type="dxa"/>
            <w:tcBorders>
              <w:top w:val="nil"/>
              <w:left w:val="single" w:sz="4" w:space="0" w:color="auto"/>
              <w:bottom w:val="single" w:sz="4" w:space="0" w:color="auto"/>
              <w:right w:val="single" w:sz="4" w:space="0" w:color="auto"/>
            </w:tcBorders>
            <w:shd w:val="clear" w:color="auto" w:fill="E8E8E8"/>
            <w:tcMar>
              <w:top w:w="15" w:type="dxa"/>
              <w:left w:w="15" w:type="dxa"/>
              <w:bottom w:w="0" w:type="dxa"/>
              <w:right w:w="15" w:type="dxa"/>
            </w:tcMar>
            <w:vAlign w:val="center"/>
            <w:hideMark/>
          </w:tcPr>
          <w:p w14:paraId="71F6F616" w14:textId="77777777" w:rsidR="001A5F11" w:rsidRPr="00DA0F57" w:rsidRDefault="001A5F11" w:rsidP="00BF2C8B">
            <w:pPr>
              <w:rPr>
                <w:b/>
              </w:rPr>
            </w:pPr>
            <w:r w:rsidRPr="00DA0F57">
              <w:rPr>
                <w:b/>
              </w:rPr>
              <w:t>EASEMENTS</w:t>
            </w:r>
          </w:p>
        </w:tc>
        <w:tc>
          <w:tcPr>
            <w:tcW w:w="1488"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2A4B91EB" w14:textId="77777777" w:rsidR="001A5F11" w:rsidRPr="00DA0F57" w:rsidRDefault="001A5F11" w:rsidP="00BF2C8B">
            <w:pPr>
              <w:rPr>
                <w:b/>
              </w:rPr>
            </w:pPr>
            <w:r w:rsidRPr="00DA0F57">
              <w:rPr>
                <w:rFonts w:ascii="Cambria" w:hAnsi="Cambria" w:cs="Cambria"/>
                <w:b/>
              </w:rPr>
              <w:t> </w:t>
            </w:r>
          </w:p>
        </w:tc>
        <w:tc>
          <w:tcPr>
            <w:tcW w:w="1489"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3029BBD0" w14:textId="77777777" w:rsidR="001A5F11" w:rsidRPr="00DA0F57" w:rsidRDefault="001A5F11" w:rsidP="00BF2C8B">
            <w:pPr>
              <w:rPr>
                <w:b/>
              </w:rPr>
            </w:pPr>
            <w:r w:rsidRPr="00DA0F57">
              <w:rPr>
                <w:rFonts w:ascii="Cambria" w:hAnsi="Cambria" w:cs="Cambria"/>
                <w:b/>
              </w:rPr>
              <w:t> </w:t>
            </w:r>
          </w:p>
        </w:tc>
        <w:tc>
          <w:tcPr>
            <w:tcW w:w="6945"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4C16F36D" w14:textId="77777777" w:rsidR="001A5F11" w:rsidRPr="00DA0F57" w:rsidRDefault="001A5F11" w:rsidP="00BF2C8B">
            <w:pPr>
              <w:rPr>
                <w:b/>
              </w:rPr>
            </w:pPr>
            <w:r w:rsidRPr="00DA0F57">
              <w:rPr>
                <w:rFonts w:ascii="Cambria" w:hAnsi="Cambria" w:cs="Cambria"/>
                <w:b/>
              </w:rPr>
              <w:t> </w:t>
            </w:r>
          </w:p>
        </w:tc>
      </w:tr>
      <w:tr w:rsidR="001A5F11" w14:paraId="0E19D44D"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901C2B" w14:textId="77777777" w:rsidR="001A5F11" w:rsidRDefault="001A5F11" w:rsidP="00BF2C8B">
            <w:r>
              <w:t>Easement table information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B9566F9"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9C57FE"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1E87694" w14:textId="77777777" w:rsidR="001A5F11" w:rsidRDefault="001A5F11" w:rsidP="00BF2C8B">
            <w:r>
              <w:t>Optional to add as per PDF. To become mandatory at future date TBA and subject to future system enhancements as some limitations currently exist.</w:t>
            </w:r>
          </w:p>
        </w:tc>
      </w:tr>
      <w:tr w:rsidR="001A5F11" w14:paraId="0606FA1E"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F23ADC" w14:textId="77777777" w:rsidR="001A5F11" w:rsidRDefault="001A5F11" w:rsidP="00BF2C8B">
            <w:r>
              <w:t>Easement geometry</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C8B5D4"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0F470C9"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C97C901" w14:textId="77777777" w:rsidR="001A5F11" w:rsidRDefault="001A5F11" w:rsidP="00BF2C8B">
            <w:r>
              <w:t>Optional to add as per PDF. To become mandatory at future date TBA and subject to future system enhancements as some limitations currently exist.</w:t>
            </w:r>
          </w:p>
        </w:tc>
      </w:tr>
      <w:tr w:rsidR="001A5F11" w14:paraId="7BE747FD"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B600B4" w14:textId="77777777" w:rsidR="001A5F11" w:rsidRDefault="001A5F11" w:rsidP="00BF2C8B">
            <w:r>
              <w:lastRenderedPageBreak/>
              <w:t>Easement notations (</w:t>
            </w:r>
            <w:proofErr w:type="spellStart"/>
            <w:r>
              <w:t>eg.</w:t>
            </w:r>
            <w:proofErr w:type="spellEnd"/>
            <w:r>
              <w:t xml:space="preserve"> 12(2)/Qualifications)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45CEE2"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1E979B"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AAAF78B" w14:textId="77777777" w:rsidR="001A5F11" w:rsidRDefault="001A5F11" w:rsidP="00BF2C8B">
            <w:r>
              <w:t>Optional to add as per PDF. To become mandatory at future date TBA and subject to future system enhancements as some limitations currently exist.</w:t>
            </w:r>
          </w:p>
        </w:tc>
      </w:tr>
      <w:tr w:rsidR="001A5F11" w:rsidRPr="00DA0F57" w14:paraId="0A380E5A" w14:textId="77777777" w:rsidTr="408C927E">
        <w:trPr>
          <w:trHeight w:val="288"/>
        </w:trPr>
        <w:tc>
          <w:tcPr>
            <w:tcW w:w="5382" w:type="dxa"/>
            <w:tcBorders>
              <w:top w:val="nil"/>
              <w:left w:val="single" w:sz="4" w:space="0" w:color="auto"/>
              <w:bottom w:val="single" w:sz="4" w:space="0" w:color="auto"/>
              <w:right w:val="single" w:sz="4" w:space="0" w:color="auto"/>
            </w:tcBorders>
            <w:shd w:val="clear" w:color="auto" w:fill="E8E8E8"/>
            <w:tcMar>
              <w:top w:w="15" w:type="dxa"/>
              <w:left w:w="15" w:type="dxa"/>
              <w:bottom w:w="0" w:type="dxa"/>
              <w:right w:w="15" w:type="dxa"/>
            </w:tcMar>
            <w:vAlign w:val="center"/>
            <w:hideMark/>
          </w:tcPr>
          <w:p w14:paraId="72C1B376" w14:textId="77777777" w:rsidR="001A5F11" w:rsidRPr="00DA0F57" w:rsidRDefault="001A5F11" w:rsidP="00BF2C8B">
            <w:pPr>
              <w:rPr>
                <w:b/>
              </w:rPr>
            </w:pPr>
            <w:r w:rsidRPr="00DA0F57">
              <w:rPr>
                <w:b/>
              </w:rPr>
              <w:t>RESTRICTIONS</w:t>
            </w:r>
          </w:p>
        </w:tc>
        <w:tc>
          <w:tcPr>
            <w:tcW w:w="1488"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0C0EAE21" w14:textId="77777777" w:rsidR="001A5F11" w:rsidRPr="00DA0F57" w:rsidRDefault="001A5F11" w:rsidP="00BF2C8B">
            <w:pPr>
              <w:rPr>
                <w:b/>
              </w:rPr>
            </w:pPr>
            <w:r w:rsidRPr="00DA0F57">
              <w:rPr>
                <w:rFonts w:ascii="Cambria" w:hAnsi="Cambria" w:cs="Cambria"/>
                <w:b/>
              </w:rPr>
              <w:t> </w:t>
            </w:r>
          </w:p>
        </w:tc>
        <w:tc>
          <w:tcPr>
            <w:tcW w:w="1489"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2A3AEFFF" w14:textId="77777777" w:rsidR="001A5F11" w:rsidRPr="00DA0F57" w:rsidRDefault="001A5F11" w:rsidP="00BF2C8B">
            <w:pPr>
              <w:rPr>
                <w:b/>
              </w:rPr>
            </w:pPr>
            <w:r w:rsidRPr="00DA0F57">
              <w:rPr>
                <w:rFonts w:ascii="Cambria" w:hAnsi="Cambria" w:cs="Cambria"/>
                <w:b/>
              </w:rPr>
              <w:t> </w:t>
            </w:r>
          </w:p>
        </w:tc>
        <w:tc>
          <w:tcPr>
            <w:tcW w:w="6945" w:type="dxa"/>
            <w:tcBorders>
              <w:top w:val="nil"/>
              <w:left w:val="nil"/>
              <w:bottom w:val="single" w:sz="4" w:space="0" w:color="auto"/>
              <w:right w:val="single" w:sz="4" w:space="0" w:color="auto"/>
            </w:tcBorders>
            <w:shd w:val="clear" w:color="auto" w:fill="E8E8E8"/>
            <w:tcMar>
              <w:top w:w="15" w:type="dxa"/>
              <w:left w:w="15" w:type="dxa"/>
              <w:bottom w:w="0" w:type="dxa"/>
              <w:right w:w="15" w:type="dxa"/>
            </w:tcMar>
            <w:vAlign w:val="center"/>
            <w:hideMark/>
          </w:tcPr>
          <w:p w14:paraId="3215D278" w14:textId="77777777" w:rsidR="001A5F11" w:rsidRPr="00DA0F57" w:rsidRDefault="001A5F11" w:rsidP="00BF2C8B">
            <w:pPr>
              <w:rPr>
                <w:b/>
              </w:rPr>
            </w:pPr>
            <w:r w:rsidRPr="00DA0F57">
              <w:rPr>
                <w:rFonts w:ascii="Cambria" w:hAnsi="Cambria" w:cs="Cambria"/>
                <w:b/>
              </w:rPr>
              <w:t> </w:t>
            </w:r>
          </w:p>
        </w:tc>
      </w:tr>
      <w:tr w:rsidR="001A5F11" w14:paraId="1BC4FC1A"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8B547C" w14:textId="77777777" w:rsidR="001A5F11" w:rsidRDefault="001A5F11" w:rsidP="00BF2C8B">
            <w:r>
              <w:t>Restriction information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334DEF5"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5A228A"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2EBD130" w14:textId="77777777" w:rsidR="001A5F11" w:rsidRDefault="001A5F11" w:rsidP="00BF2C8B">
            <w:r>
              <w:t>Optional to add as per PDF. To become mandatory at future date TBA and subject to future system enhancements as some limitations currently exist.</w:t>
            </w:r>
          </w:p>
        </w:tc>
      </w:tr>
      <w:tr w:rsidR="001A5F11" w14:paraId="6CAB46F6" w14:textId="77777777" w:rsidTr="00BF2C8B">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0826DE" w14:textId="65DBEBEE" w:rsidR="001A5F11" w:rsidRDefault="001A5F11" w:rsidP="00BF2C8B">
            <w:r>
              <w:t>Restriction geometry</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6C8000C" w14:textId="77777777" w:rsidR="001A5F11" w:rsidRDefault="001A5F11" w:rsidP="00BF2C8B">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1B68754" w14:textId="77777777" w:rsidR="001A5F11" w:rsidRDefault="001A5F11" w:rsidP="00BF2C8B">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272797C" w14:textId="77777777" w:rsidR="001A5F11" w:rsidRDefault="001A5F11" w:rsidP="00BF2C8B">
            <w:r>
              <w:t>Optional to add as per PDF. To become mandatory at future date TBA and subject to future system enhancements as some limitations currently exist.</w:t>
            </w:r>
          </w:p>
        </w:tc>
      </w:tr>
    </w:tbl>
    <w:p w14:paraId="4F4C8B05" w14:textId="77777777" w:rsidR="00F86FA6" w:rsidRDefault="00F86FA6"/>
    <w:p w14:paraId="70CF1C51" w14:textId="41AAFA06" w:rsidR="00F86FA6" w:rsidRDefault="007A343D">
      <w:r w:rsidRPr="007A343D">
        <w:rPr>
          <w:rFonts w:ascii="VIC" w:hAnsi="VIC"/>
          <w:b/>
        </w:rPr>
        <w:t>#</w:t>
      </w:r>
      <w:r w:rsidR="006A4E28">
        <w:rPr>
          <w:b/>
        </w:rPr>
        <w:t>NOTE</w:t>
      </w:r>
      <w:r w:rsidR="006A4E28">
        <w:t>:  A</w:t>
      </w:r>
      <w:r w:rsidR="00F86FA6">
        <w:t>pplicant contacts can still submit a SPEAR application to the responsible authority where the ePlan has failed validation. For example, indicating that a plan is based on survey, but leaving the survey date blank until known or omitting survey data until later. Validation errors like these can be corrected by a subsequent version of the plan or justified by the surveyor prior to lodgement at Land Use Victoria.</w:t>
      </w:r>
    </w:p>
    <w:p w14:paraId="0D2EE053" w14:textId="77777777" w:rsidR="00F86FA6" w:rsidRDefault="00F86FA6"/>
    <w:p w14:paraId="66B24884" w14:textId="547E5279" w:rsidR="00A84B99" w:rsidRDefault="00A84B99">
      <w:r>
        <w:br w:type="page"/>
      </w:r>
    </w:p>
    <w:tbl>
      <w:tblPr>
        <w:tblW w:w="15304" w:type="dxa"/>
        <w:tblCellMar>
          <w:left w:w="0" w:type="dxa"/>
          <w:right w:w="0" w:type="dxa"/>
        </w:tblCellMar>
        <w:tblLook w:val="04A0" w:firstRow="1" w:lastRow="0" w:firstColumn="1" w:lastColumn="0" w:noHBand="0" w:noVBand="1"/>
      </w:tblPr>
      <w:tblGrid>
        <w:gridCol w:w="5382"/>
        <w:gridCol w:w="1488"/>
        <w:gridCol w:w="1489"/>
        <w:gridCol w:w="6945"/>
      </w:tblGrid>
      <w:tr w:rsidR="00DA0F57" w:rsidRPr="00914B94" w14:paraId="51336572" w14:textId="77777777" w:rsidTr="00615529">
        <w:trPr>
          <w:trHeight w:val="864"/>
          <w:tblHeader/>
        </w:trPr>
        <w:tc>
          <w:tcPr>
            <w:tcW w:w="5382" w:type="dxa"/>
            <w:tcBorders>
              <w:top w:val="single" w:sz="4" w:space="0" w:color="auto"/>
              <w:left w:val="single" w:sz="4" w:space="0" w:color="auto"/>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592A2804" w14:textId="738C414E" w:rsidR="00DA0F57" w:rsidRPr="00914B94" w:rsidRDefault="00DA0F57" w:rsidP="00615529">
            <w:pPr>
              <w:pStyle w:val="NoSpacing"/>
              <w:rPr>
                <w:b/>
                <w:color w:val="F2F2F2" w:themeColor="background1" w:themeShade="F2"/>
              </w:rPr>
            </w:pPr>
            <w:r w:rsidRPr="00914B94">
              <w:rPr>
                <w:b/>
                <w:color w:val="F2F2F2" w:themeColor="background1" w:themeShade="F2"/>
              </w:rPr>
              <w:lastRenderedPageBreak/>
              <w:t>Data to be provided</w:t>
            </w:r>
          </w:p>
        </w:tc>
        <w:tc>
          <w:tcPr>
            <w:tcW w:w="1488"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414E107F" w14:textId="77777777" w:rsidR="00DA0F57" w:rsidRPr="00914B94" w:rsidRDefault="00DA0F57" w:rsidP="00615529">
            <w:pPr>
              <w:pStyle w:val="NoSpacing"/>
              <w:rPr>
                <w:b/>
                <w:color w:val="F2F2F2" w:themeColor="background1" w:themeShade="F2"/>
              </w:rPr>
            </w:pPr>
            <w:r w:rsidRPr="00914B94">
              <w:rPr>
                <w:b/>
                <w:color w:val="F2F2F2" w:themeColor="background1" w:themeShade="F2"/>
              </w:rPr>
              <w:t>Required at 'Submitted to Council' status</w:t>
            </w:r>
          </w:p>
        </w:tc>
        <w:tc>
          <w:tcPr>
            <w:tcW w:w="1489"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6ADBB951" w14:textId="77777777" w:rsidR="00DA0F57" w:rsidRPr="00914B94" w:rsidRDefault="00DA0F57" w:rsidP="00615529">
            <w:pPr>
              <w:pStyle w:val="NoSpacing"/>
              <w:rPr>
                <w:b/>
                <w:color w:val="F2F2F2" w:themeColor="background1" w:themeShade="F2"/>
              </w:rPr>
            </w:pPr>
            <w:r w:rsidRPr="00914B94">
              <w:rPr>
                <w:b/>
                <w:color w:val="F2F2F2" w:themeColor="background1" w:themeShade="F2"/>
              </w:rPr>
              <w:t>Required at 'Released for Lodgment' status</w:t>
            </w:r>
          </w:p>
        </w:tc>
        <w:tc>
          <w:tcPr>
            <w:tcW w:w="6945" w:type="dxa"/>
            <w:tcBorders>
              <w:top w:val="single" w:sz="4" w:space="0" w:color="auto"/>
              <w:left w:val="nil"/>
              <w:bottom w:val="single" w:sz="4" w:space="0" w:color="auto"/>
              <w:right w:val="single" w:sz="4" w:space="0" w:color="auto"/>
            </w:tcBorders>
            <w:shd w:val="clear" w:color="auto" w:fill="1D6862" w:themeFill="accent3" w:themeFillShade="80"/>
            <w:tcMar>
              <w:top w:w="15" w:type="dxa"/>
              <w:left w:w="15" w:type="dxa"/>
              <w:bottom w:w="0" w:type="dxa"/>
              <w:right w:w="15" w:type="dxa"/>
            </w:tcMar>
            <w:vAlign w:val="center"/>
            <w:hideMark/>
          </w:tcPr>
          <w:p w14:paraId="0A6148D2" w14:textId="77777777" w:rsidR="00DA0F57" w:rsidRPr="00914B94" w:rsidRDefault="00DA0F57" w:rsidP="00615529">
            <w:pPr>
              <w:pStyle w:val="NoSpacing"/>
              <w:rPr>
                <w:b/>
                <w:color w:val="F2F2F2" w:themeColor="background1" w:themeShade="F2"/>
              </w:rPr>
            </w:pPr>
            <w:r w:rsidRPr="00914B94">
              <w:rPr>
                <w:b/>
                <w:color w:val="F2F2F2" w:themeColor="background1" w:themeShade="F2"/>
              </w:rPr>
              <w:t>Comments</w:t>
            </w:r>
          </w:p>
        </w:tc>
      </w:tr>
      <w:tr w:rsidR="00DA0F57" w:rsidRPr="00DA0F57" w14:paraId="7DF9F646" w14:textId="77777777" w:rsidTr="00615529">
        <w:trPr>
          <w:trHeight w:val="288"/>
        </w:trPr>
        <w:tc>
          <w:tcPr>
            <w:tcW w:w="5382" w:type="dxa"/>
            <w:tcBorders>
              <w:top w:val="nil"/>
              <w:left w:val="single" w:sz="4" w:space="0" w:color="auto"/>
              <w:bottom w:val="single" w:sz="4" w:space="0" w:color="auto"/>
              <w:right w:val="single" w:sz="4" w:space="0" w:color="auto"/>
            </w:tcBorders>
            <w:shd w:val="clear" w:color="000000" w:fill="E8E8E8"/>
            <w:tcMar>
              <w:top w:w="15" w:type="dxa"/>
              <w:left w:w="15" w:type="dxa"/>
              <w:bottom w:w="0" w:type="dxa"/>
              <w:right w:w="15" w:type="dxa"/>
            </w:tcMar>
            <w:vAlign w:val="center"/>
            <w:hideMark/>
          </w:tcPr>
          <w:p w14:paraId="5C886EA7" w14:textId="77777777" w:rsidR="00DA0F57" w:rsidRPr="00DA0F57" w:rsidRDefault="00DA0F57" w:rsidP="00615529">
            <w:pPr>
              <w:rPr>
                <w:b/>
              </w:rPr>
            </w:pPr>
            <w:r w:rsidRPr="00DA0F57">
              <w:rPr>
                <w:b/>
              </w:rPr>
              <w:t>SURVEY INFORMATION</w:t>
            </w:r>
          </w:p>
        </w:tc>
        <w:tc>
          <w:tcPr>
            <w:tcW w:w="1488"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7909EC15" w14:textId="77777777" w:rsidR="00DA0F57" w:rsidRPr="00DA0F57" w:rsidRDefault="00DA0F57" w:rsidP="00615529">
            <w:pPr>
              <w:rPr>
                <w:b/>
              </w:rPr>
            </w:pPr>
            <w:r w:rsidRPr="00DA0F57">
              <w:rPr>
                <w:rFonts w:ascii="Cambria" w:hAnsi="Cambria" w:cs="Cambria"/>
                <w:b/>
              </w:rPr>
              <w:t> </w:t>
            </w:r>
          </w:p>
        </w:tc>
        <w:tc>
          <w:tcPr>
            <w:tcW w:w="1489"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0CB2E5A8" w14:textId="77777777" w:rsidR="00DA0F57" w:rsidRPr="00DA0F57" w:rsidRDefault="00DA0F57" w:rsidP="00615529">
            <w:pPr>
              <w:rPr>
                <w:b/>
              </w:rPr>
            </w:pPr>
            <w:r w:rsidRPr="00DA0F57">
              <w:rPr>
                <w:rFonts w:ascii="Cambria" w:hAnsi="Cambria" w:cs="Cambria"/>
                <w:b/>
              </w:rPr>
              <w:t> </w:t>
            </w:r>
          </w:p>
        </w:tc>
        <w:tc>
          <w:tcPr>
            <w:tcW w:w="6945"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4621139B" w14:textId="77777777" w:rsidR="00DA0F57" w:rsidRPr="00DA0F57" w:rsidRDefault="00DA0F57" w:rsidP="00615529">
            <w:pPr>
              <w:rPr>
                <w:b/>
              </w:rPr>
            </w:pPr>
            <w:r w:rsidRPr="00DA0F57">
              <w:rPr>
                <w:rFonts w:ascii="Cambria" w:hAnsi="Cambria" w:cs="Cambria"/>
                <w:b/>
              </w:rPr>
              <w:t> </w:t>
            </w:r>
          </w:p>
        </w:tc>
      </w:tr>
      <w:tr w:rsidR="001A5F11" w14:paraId="1F4460E2"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CE7A39" w14:textId="0764F4E8" w:rsidR="001A5F11" w:rsidRDefault="007A343D" w:rsidP="00615529">
            <w:r w:rsidRPr="007A343D">
              <w:rPr>
                <w:rFonts w:ascii="VIC" w:hAnsi="VIC"/>
                <w:b/>
              </w:rPr>
              <w:t>*</w:t>
            </w:r>
            <w:r w:rsidR="001A5F11">
              <w:t>Traverse and radiation lines to PMs, PCMs and Datum points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B33DDF5"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FD6E695"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258AF29" w14:textId="77777777" w:rsidR="001A5F11" w:rsidRDefault="001A5F11" w:rsidP="00615529">
            <w:r>
              <w:t xml:space="preserve">Minimum connection to PMs, PCMs, Datum (including those datum points that are occupation points) and adopt radiations requirements from AFR. </w:t>
            </w:r>
          </w:p>
        </w:tc>
      </w:tr>
      <w:tr w:rsidR="001A5F11" w14:paraId="04B6B74E"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457F4B" w14:textId="77777777" w:rsidR="001A5F11" w:rsidRDefault="001A5F11" w:rsidP="00615529">
            <w:r>
              <w:t>All other traverse and radiation lines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312BC7"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F69285E"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3E6508" w14:textId="77777777" w:rsidR="001A5F11" w:rsidRDefault="001A5F11" w:rsidP="00615529">
            <w:r>
              <w:t>All traversing and radiations to control, reference or other survey marks as per AFR to become mandatory at future date TBA.</w:t>
            </w:r>
          </w:p>
        </w:tc>
      </w:tr>
      <w:tr w:rsidR="001A5F11" w14:paraId="009FD2EB"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A2E52E" w14:textId="68827E45" w:rsidR="001A5F11" w:rsidRDefault="007A343D" w:rsidP="00615529">
            <w:r w:rsidRPr="007A343D">
              <w:rPr>
                <w:rFonts w:ascii="VIC" w:hAnsi="VIC"/>
                <w:b/>
              </w:rPr>
              <w:t>*</w:t>
            </w:r>
            <w:r w:rsidR="001A5F11">
              <w:t>Survey Mark points (survey control and datum connection)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43EF83E"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EC636F7"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53796C5" w14:textId="77777777" w:rsidR="001A5F11" w:rsidRDefault="001A5F11" w:rsidP="00615529">
            <w:r>
              <w:t xml:space="preserve">Minimum </w:t>
            </w:r>
            <w:proofErr w:type="gramStart"/>
            <w:r>
              <w:t>amount</w:t>
            </w:r>
            <w:proofErr w:type="gramEnd"/>
            <w:r>
              <w:t xml:space="preserve"> of PMs, PCMs and Datum point (including those that are occupation points) requirements from AFR.</w:t>
            </w:r>
          </w:p>
        </w:tc>
      </w:tr>
      <w:tr w:rsidR="001A5F11" w14:paraId="43EEC5AA"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6B4290" w14:textId="77777777" w:rsidR="001A5F11" w:rsidRDefault="001A5F11" w:rsidP="00615529">
            <w:r>
              <w:t>Survey Mark points (all other)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3E542D7"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D41FDBF"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7B05D0D" w14:textId="77777777" w:rsidR="001A5F11" w:rsidRDefault="001A5F11" w:rsidP="00615529">
            <w:r>
              <w:t>All survey marks as per AFR to become mandatory at future date TBA.</w:t>
            </w:r>
          </w:p>
        </w:tc>
      </w:tr>
      <w:tr w:rsidR="001A5F11" w14:paraId="4606CC9F" w14:textId="77777777" w:rsidTr="00615529">
        <w:trPr>
          <w:trHeight w:val="576"/>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21F408" w14:textId="345F54CD" w:rsidR="001A5F11" w:rsidRDefault="007A343D" w:rsidP="00615529">
            <w:r w:rsidRPr="007A343D">
              <w:rPr>
                <w:rFonts w:ascii="VIC" w:hAnsi="VIC"/>
                <w:b/>
              </w:rPr>
              <w:t>*</w:t>
            </w:r>
            <w:r w:rsidR="001A5F11">
              <w:t>Survey Mark - monument information (survey control and datum connection)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39BB89D"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806337B"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F1C45C" w14:textId="77777777" w:rsidR="001A5F11" w:rsidRDefault="001A5F11" w:rsidP="00615529">
            <w:r>
              <w:t>All mark information for PMs, PCMs and Datum point (including those that are occupation points) requirements from AFR.</w:t>
            </w:r>
          </w:p>
        </w:tc>
      </w:tr>
      <w:tr w:rsidR="001A5F11" w14:paraId="61975551"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DE4C961" w14:textId="77777777" w:rsidR="001A5F11" w:rsidRDefault="001A5F11" w:rsidP="00615529">
            <w:r>
              <w:t>Survey Mark - monument information (all other)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D0E4B02"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8604B1E"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12E8B00" w14:textId="77777777" w:rsidR="001A5F11" w:rsidRDefault="001A5F11" w:rsidP="00615529">
            <w:r>
              <w:t>All mark information as per AFR to become mandatory at future date TBA.</w:t>
            </w:r>
          </w:p>
        </w:tc>
      </w:tr>
      <w:tr w:rsidR="001A5F11" w14:paraId="0A15AF52"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B0E7DC" w14:textId="19A96A94" w:rsidR="001A5F11" w:rsidRDefault="001A5F11" w:rsidP="00615529">
            <w:r>
              <w:t>Survey Mark - origin survey (survey control and datum connection)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EBB97D2"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DBC3645"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87ACCF6" w14:textId="77777777" w:rsidR="001A5F11" w:rsidRDefault="001A5F11" w:rsidP="00615529">
            <w:r>
              <w:t>All origin information for PMs, PCMs and Datum point requirements from AFR.</w:t>
            </w:r>
          </w:p>
        </w:tc>
      </w:tr>
      <w:tr w:rsidR="001A5F11" w14:paraId="22E70CD2"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F387DF" w14:textId="6C959A0A" w:rsidR="001A5F11" w:rsidRDefault="001A5F11" w:rsidP="00615529">
            <w:r>
              <w:t>Survey Mark - origin survey (all other)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5B060DD"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A80B2A8"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652D5F6" w14:textId="77777777" w:rsidR="001A5F11" w:rsidRDefault="001A5F11" w:rsidP="00615529">
            <w:r>
              <w:t>All mark origin information as per AFR to become mandatory at future date TBA.</w:t>
            </w:r>
          </w:p>
        </w:tc>
      </w:tr>
      <w:tr w:rsidR="001A5F11" w14:paraId="4F62904B" w14:textId="77777777" w:rsidTr="00615529">
        <w:trPr>
          <w:trHeight w:val="576"/>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E38E96" w14:textId="1B146827" w:rsidR="001A5F11" w:rsidRDefault="007A343D" w:rsidP="00615529">
            <w:r w:rsidRPr="007A343D">
              <w:rPr>
                <w:rFonts w:ascii="VIC" w:hAnsi="VIC"/>
                <w:b/>
              </w:rPr>
              <w:t>*</w:t>
            </w:r>
            <w:r w:rsidR="001A5F11">
              <w:t>Survey Marks - state and condition (survey control and datum connection)</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8E1D01A"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9F97DD2"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35C84E1" w14:textId="77777777" w:rsidR="001A5F11" w:rsidRDefault="001A5F11" w:rsidP="00615529">
            <w:r>
              <w:t>All mark information for PMs, PCMs and Datum point (including those that are occupation points) requirements from AFR.</w:t>
            </w:r>
          </w:p>
        </w:tc>
      </w:tr>
      <w:tr w:rsidR="001A5F11" w14:paraId="0561AEA5"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465DF2" w14:textId="77777777" w:rsidR="001A5F11" w:rsidRDefault="001A5F11" w:rsidP="00615529">
            <w:r>
              <w:lastRenderedPageBreak/>
              <w:t>Survey Marks - state and condition (all other)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8ED872"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C12447D"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3DA364B" w14:textId="77777777" w:rsidR="001A5F11" w:rsidRDefault="001A5F11" w:rsidP="00615529">
            <w:r>
              <w:t>All mark information as per AFR to become mandatory at future date TBA.</w:t>
            </w:r>
          </w:p>
        </w:tc>
      </w:tr>
      <w:tr w:rsidR="001A5F11" w14:paraId="7266487D"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75A9CA" w14:textId="77777777" w:rsidR="001A5F11" w:rsidRDefault="001A5F11" w:rsidP="00615529">
            <w:r>
              <w:t>Boundary point marking (pegs or other)</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FFF668D"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40E0397"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8ACA5ED" w14:textId="77777777" w:rsidR="001A5F11" w:rsidRDefault="001A5F11" w:rsidP="00615529">
            <w:r>
              <w:t>As per AFR to become mandatory at future date TBA.</w:t>
            </w:r>
          </w:p>
        </w:tc>
      </w:tr>
      <w:tr w:rsidR="001A5F11" w14:paraId="2CD0CF3D"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8F7E9FB" w14:textId="77777777" w:rsidR="001A5F11" w:rsidRDefault="001A5F11" w:rsidP="00615529">
            <w:r>
              <w:t>Datum Labels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9D824B7"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40554DA"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B94F6E7" w14:textId="77777777" w:rsidR="001A5F11" w:rsidRDefault="001A5F11" w:rsidP="00615529">
            <w:r>
              <w:t>As per AFR and LS report, provided it is not occupation measured by chainage and offset.</w:t>
            </w:r>
          </w:p>
        </w:tc>
      </w:tr>
      <w:tr w:rsidR="001A5F11" w14:paraId="28CA749E"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AB3066" w14:textId="77777777" w:rsidR="001A5F11" w:rsidRDefault="001A5F11" w:rsidP="00615529">
            <w:r>
              <w:t>Occupation points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F6C9FB4" w14:textId="77777777" w:rsidR="001A5F11" w:rsidRDefault="001A5F11" w:rsidP="00615529">
            <w:r>
              <w:t>Optional</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537B6C1" w14:textId="77777777" w:rsidR="001A5F11" w:rsidRDefault="001A5F11" w:rsidP="00615529">
            <w:r>
              <w:t>Optional</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56AAF0E" w14:textId="2C1C082F" w:rsidR="001A5F11" w:rsidRDefault="001A5F11" w:rsidP="00615529">
            <w:r>
              <w:t xml:space="preserve">Radiations to occupation points are optional to add as per PDF, unless it is a Datum point </w:t>
            </w:r>
            <w:r w:rsidR="00F92EC7">
              <w:t>measured</w:t>
            </w:r>
            <w:r>
              <w:t xml:space="preserve"> by radiation.</w:t>
            </w:r>
          </w:p>
        </w:tc>
      </w:tr>
      <w:tr w:rsidR="001A5F11" w14:paraId="179351AF"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E8A4A4" w14:textId="77777777" w:rsidR="001A5F11" w:rsidRDefault="001A5F11" w:rsidP="00615529">
            <w:r>
              <w:t>Occupation lines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D012036" w14:textId="77777777" w:rsidR="001A5F11" w:rsidRDefault="001A5F11" w:rsidP="00615529">
            <w:r>
              <w:t>N/A</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F3DA28A" w14:textId="77777777" w:rsidR="001A5F11" w:rsidRDefault="001A5F11" w:rsidP="00615529">
            <w:r>
              <w:t>N/A</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9169C3" w14:textId="77777777" w:rsidR="001A5F11" w:rsidRDefault="001A5F11" w:rsidP="00615529">
            <w:r>
              <w:t>Not available in current ePlan format. Future enhancement required.</w:t>
            </w:r>
          </w:p>
        </w:tc>
      </w:tr>
      <w:tr w:rsidR="001A5F11" w14:paraId="766DD97E"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B15303" w14:textId="77777777" w:rsidR="001A5F11" w:rsidRDefault="001A5F11" w:rsidP="00615529">
            <w:r>
              <w:t>Chainages and Offsets</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2CA428C" w14:textId="77777777" w:rsidR="001A5F11" w:rsidRDefault="001A5F11" w:rsidP="00615529">
            <w:r>
              <w:t>N/A</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467F85C" w14:textId="77777777" w:rsidR="001A5F11" w:rsidRDefault="001A5F11" w:rsidP="00615529">
            <w:r>
              <w:t>N/A</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3AFB2DF" w14:textId="77777777" w:rsidR="001A5F11" w:rsidRDefault="001A5F11" w:rsidP="00615529">
            <w:r>
              <w:t>Not available in current ePlan format. Future enhancement required.</w:t>
            </w:r>
          </w:p>
        </w:tc>
      </w:tr>
      <w:tr w:rsidR="001A5F11" w:rsidRPr="00A84B99" w14:paraId="46706A95" w14:textId="77777777" w:rsidTr="00615529">
        <w:trPr>
          <w:trHeight w:val="288"/>
        </w:trPr>
        <w:tc>
          <w:tcPr>
            <w:tcW w:w="5382" w:type="dxa"/>
            <w:tcBorders>
              <w:top w:val="nil"/>
              <w:left w:val="single" w:sz="4" w:space="0" w:color="auto"/>
              <w:bottom w:val="single" w:sz="4" w:space="0" w:color="auto"/>
              <w:right w:val="single" w:sz="4" w:space="0" w:color="auto"/>
            </w:tcBorders>
            <w:shd w:val="clear" w:color="000000" w:fill="E8E8E8"/>
            <w:tcMar>
              <w:top w:w="15" w:type="dxa"/>
              <w:left w:w="15" w:type="dxa"/>
              <w:bottom w:w="0" w:type="dxa"/>
              <w:right w:w="15" w:type="dxa"/>
            </w:tcMar>
            <w:vAlign w:val="center"/>
            <w:hideMark/>
          </w:tcPr>
          <w:p w14:paraId="6F3DB7B9" w14:textId="77777777" w:rsidR="001A5F11" w:rsidRPr="00A84B99" w:rsidRDefault="001A5F11" w:rsidP="00615529">
            <w:pPr>
              <w:rPr>
                <w:b/>
              </w:rPr>
            </w:pPr>
            <w:r w:rsidRPr="00A84B99">
              <w:rPr>
                <w:b/>
              </w:rPr>
              <w:t>OWNERS CORPORATION</w:t>
            </w:r>
          </w:p>
        </w:tc>
        <w:tc>
          <w:tcPr>
            <w:tcW w:w="1488"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2DBE2546" w14:textId="77777777" w:rsidR="001A5F11" w:rsidRPr="00A84B99" w:rsidRDefault="001A5F11" w:rsidP="00615529">
            <w:pPr>
              <w:rPr>
                <w:b/>
              </w:rPr>
            </w:pPr>
            <w:r w:rsidRPr="00A84B99">
              <w:rPr>
                <w:rFonts w:ascii="Cambria" w:hAnsi="Cambria" w:cs="Cambria"/>
                <w:b/>
              </w:rPr>
              <w:t> </w:t>
            </w:r>
          </w:p>
        </w:tc>
        <w:tc>
          <w:tcPr>
            <w:tcW w:w="1489"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72A8CC03" w14:textId="77777777" w:rsidR="001A5F11" w:rsidRPr="00A84B99" w:rsidRDefault="001A5F11" w:rsidP="00615529">
            <w:pPr>
              <w:rPr>
                <w:b/>
              </w:rPr>
            </w:pPr>
            <w:r w:rsidRPr="00A84B99">
              <w:rPr>
                <w:rFonts w:ascii="Cambria" w:hAnsi="Cambria" w:cs="Cambria"/>
                <w:b/>
              </w:rPr>
              <w:t> </w:t>
            </w:r>
          </w:p>
        </w:tc>
        <w:tc>
          <w:tcPr>
            <w:tcW w:w="6945" w:type="dxa"/>
            <w:tcBorders>
              <w:top w:val="nil"/>
              <w:left w:val="nil"/>
              <w:bottom w:val="single" w:sz="4" w:space="0" w:color="auto"/>
              <w:right w:val="single" w:sz="4" w:space="0" w:color="auto"/>
            </w:tcBorders>
            <w:shd w:val="clear" w:color="000000" w:fill="E8E8E8"/>
            <w:tcMar>
              <w:top w:w="15" w:type="dxa"/>
              <w:left w:w="15" w:type="dxa"/>
              <w:bottom w:w="0" w:type="dxa"/>
              <w:right w:w="15" w:type="dxa"/>
            </w:tcMar>
            <w:vAlign w:val="center"/>
            <w:hideMark/>
          </w:tcPr>
          <w:p w14:paraId="50A78A45" w14:textId="77777777" w:rsidR="001A5F11" w:rsidRPr="00A84B99" w:rsidRDefault="001A5F11" w:rsidP="00615529">
            <w:pPr>
              <w:rPr>
                <w:b/>
              </w:rPr>
            </w:pPr>
            <w:r w:rsidRPr="00A84B99">
              <w:rPr>
                <w:rFonts w:ascii="Cambria" w:hAnsi="Cambria" w:cs="Cambria"/>
                <w:b/>
              </w:rPr>
              <w:t> </w:t>
            </w:r>
          </w:p>
        </w:tc>
      </w:tr>
      <w:tr w:rsidR="001A5F11" w14:paraId="3025AC39" w14:textId="77777777" w:rsidTr="00615529">
        <w:trPr>
          <w:trHeight w:val="288"/>
        </w:trPr>
        <w:tc>
          <w:tcPr>
            <w:tcW w:w="53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B5B716" w14:textId="77777777" w:rsidR="001A5F11" w:rsidRDefault="001A5F11" w:rsidP="00615529">
            <w:proofErr w:type="gramStart"/>
            <w:r>
              <w:t>Owners</w:t>
            </w:r>
            <w:proofErr w:type="gramEnd"/>
            <w:r>
              <w:t xml:space="preserve"> corporation schedule</w:t>
            </w:r>
          </w:p>
        </w:tc>
        <w:tc>
          <w:tcPr>
            <w:tcW w:w="148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33DA27C" w14:textId="77777777" w:rsidR="001A5F11" w:rsidRDefault="001A5F11" w:rsidP="00615529">
            <w:r>
              <w:t>Mandatory</w:t>
            </w:r>
          </w:p>
        </w:tc>
        <w:tc>
          <w:tcPr>
            <w:tcW w:w="14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E8F1A35" w14:textId="77777777" w:rsidR="001A5F11" w:rsidRDefault="001A5F11" w:rsidP="00615529">
            <w:r>
              <w:t>Mandatory</w:t>
            </w:r>
          </w:p>
        </w:tc>
        <w:tc>
          <w:tcPr>
            <w:tcW w:w="69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ED2EB6" w14:textId="77777777" w:rsidR="001A5F11" w:rsidRDefault="001A5F11" w:rsidP="00615529">
            <w:r>
              <w:t>Added to ePlan using existing spreadsheet process.</w:t>
            </w:r>
          </w:p>
        </w:tc>
      </w:tr>
    </w:tbl>
    <w:p w14:paraId="4E2366A7" w14:textId="50E17D62" w:rsidR="00213C80" w:rsidRDefault="00213C80" w:rsidP="00FD2B12"/>
    <w:p w14:paraId="265194A0" w14:textId="21B2C02E" w:rsidR="005240B4" w:rsidRDefault="007A343D" w:rsidP="005240B4">
      <w:r w:rsidRPr="007A343D">
        <w:rPr>
          <w:rFonts w:ascii="VIC" w:hAnsi="VIC"/>
          <w:b/>
        </w:rPr>
        <w:t>*</w:t>
      </w:r>
      <w:r>
        <w:rPr>
          <w:b/>
        </w:rPr>
        <w:t>NOTE</w:t>
      </w:r>
      <w:r w:rsidRPr="007A343D">
        <w:rPr>
          <w:b/>
        </w:rPr>
        <w:t>:</w:t>
      </w:r>
      <w:r>
        <w:t xml:space="preserve">  </w:t>
      </w:r>
      <w:r w:rsidR="005240B4">
        <w:t>Existing requirements: The ePlan must include the minimum number of permanent marks, primary cadastral marks and datum points required by the Surveying (Cadastral Survey) Regulations 2025.</w:t>
      </w:r>
    </w:p>
    <w:p w14:paraId="38158A2F" w14:textId="77777777" w:rsidR="00E36C34" w:rsidRDefault="00213C80">
      <w:r>
        <w:br w:type="page"/>
      </w:r>
    </w:p>
    <w:p w14:paraId="627A0D84" w14:textId="6292CCD9" w:rsidR="00F04714" w:rsidRDefault="006D02B1">
      <w:r>
        <w:lastRenderedPageBreak/>
        <w:t>Below is a m</w:t>
      </w:r>
      <w:r w:rsidR="0013494A">
        <w:t>ar</w:t>
      </w:r>
      <w:r>
        <w:t>k</w:t>
      </w:r>
      <w:r w:rsidR="0013494A">
        <w:t>-</w:t>
      </w:r>
      <w:r>
        <w:t>up of a</w:t>
      </w:r>
      <w:r w:rsidR="00FE325A">
        <w:t xml:space="preserve"> plan with AFR showing the expected mandatory and optiona</w:t>
      </w:r>
      <w:r w:rsidR="00F04714">
        <w:t>l</w:t>
      </w:r>
      <w:r w:rsidR="00FE325A">
        <w:t xml:space="preserve"> information to be </w:t>
      </w:r>
      <w:r w:rsidR="00F04714">
        <w:t xml:space="preserve">included in your ePlan file. </w:t>
      </w:r>
    </w:p>
    <w:p w14:paraId="7593F61C" w14:textId="1E1DDF20" w:rsidR="00213C80" w:rsidRDefault="00564E0E">
      <w:r w:rsidRPr="00C331FE">
        <w:rPr>
          <w:noProof/>
        </w:rPr>
        <w:drawing>
          <wp:anchor distT="0" distB="0" distL="114300" distR="114300" simplePos="0" relativeHeight="251658242" behindDoc="0" locked="0" layoutInCell="1" allowOverlap="1" wp14:anchorId="2F48E158" wp14:editId="222D28AF">
            <wp:simplePos x="0" y="0"/>
            <wp:positionH relativeFrom="margin">
              <wp:posOffset>183515</wp:posOffset>
            </wp:positionH>
            <wp:positionV relativeFrom="paragraph">
              <wp:posOffset>245110</wp:posOffset>
            </wp:positionV>
            <wp:extent cx="8904605" cy="4864735"/>
            <wp:effectExtent l="0" t="0" r="0" b="0"/>
            <wp:wrapNone/>
            <wp:docPr id="1276310263" name="Picture 1" descr="A blueprint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10263" name="Picture 1" descr="A blueprint of a bus&#10;&#10;AI-generated content may be incorrect."/>
                    <pic:cNvPicPr/>
                  </pic:nvPicPr>
                  <pic:blipFill rotWithShape="1">
                    <a:blip r:embed="rId13">
                      <a:extLst>
                        <a:ext uri="{28A0092B-C50C-407E-A947-70E740481C1C}">
                          <a14:useLocalDpi xmlns:a14="http://schemas.microsoft.com/office/drawing/2010/main" val="0"/>
                        </a:ext>
                      </a:extLst>
                    </a:blip>
                    <a:srcRect l="4997" t="8411" r="5461" b="7844"/>
                    <a:stretch>
                      <a:fillRect/>
                    </a:stretch>
                  </pic:blipFill>
                  <pic:spPr bwMode="auto">
                    <a:xfrm>
                      <a:off x="0" y="0"/>
                      <a:ext cx="8904605" cy="486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714">
        <w:t>Note that</w:t>
      </w:r>
      <w:r w:rsidR="0055409A">
        <w:t xml:space="preserve"> f</w:t>
      </w:r>
      <w:r w:rsidR="0055409A" w:rsidRPr="0055409A">
        <w:t>ence/</w:t>
      </w:r>
      <w:r w:rsidR="00825CD9">
        <w:t>o</w:t>
      </w:r>
      <w:r w:rsidR="0055409A" w:rsidRPr="0055409A">
        <w:t xml:space="preserve">ccupation lines and </w:t>
      </w:r>
      <w:r w:rsidR="0055409A">
        <w:t>c</w:t>
      </w:r>
      <w:r w:rsidR="0055409A" w:rsidRPr="0055409A">
        <w:t xml:space="preserve">hainage and </w:t>
      </w:r>
      <w:r w:rsidR="0055409A">
        <w:t>o</w:t>
      </w:r>
      <w:r w:rsidR="0055409A" w:rsidRPr="0055409A">
        <w:t>ffset measurements are</w:t>
      </w:r>
      <w:r w:rsidR="0055409A">
        <w:t xml:space="preserve"> currently</w:t>
      </w:r>
      <w:r w:rsidR="0055409A" w:rsidRPr="0055409A">
        <w:t xml:space="preserve"> not available in ePlan</w:t>
      </w:r>
      <w:r w:rsidR="00825CD9">
        <w:t xml:space="preserve"> and are not highlighted in the </w:t>
      </w:r>
      <w:r w:rsidR="5706E211">
        <w:t>m</w:t>
      </w:r>
      <w:r w:rsidR="7BA01EE3">
        <w:t>ar</w:t>
      </w:r>
      <w:r w:rsidR="5706E211">
        <w:t>k</w:t>
      </w:r>
      <w:r w:rsidR="41CAF0F1">
        <w:t>-</w:t>
      </w:r>
      <w:r w:rsidR="00825CD9">
        <w:t xml:space="preserve">up. </w:t>
      </w:r>
    </w:p>
    <w:p w14:paraId="17BD3686" w14:textId="0034161E" w:rsidR="00187DC5" w:rsidRDefault="00187DC5" w:rsidP="00FD2B12"/>
    <w:p w14:paraId="6A67CCF8" w14:textId="0955296A" w:rsidR="00187DC5" w:rsidRDefault="00187DC5" w:rsidP="00187DC5"/>
    <w:p w14:paraId="13C49951" w14:textId="51B55B02" w:rsidR="00213C80" w:rsidRDefault="00213C80" w:rsidP="00187DC5"/>
    <w:p w14:paraId="765856EC" w14:textId="77777777" w:rsidR="00213C80" w:rsidRDefault="00213C80" w:rsidP="00187DC5"/>
    <w:p w14:paraId="72930429" w14:textId="1B2F3798" w:rsidR="00213C80" w:rsidRDefault="00213C80" w:rsidP="00187DC5"/>
    <w:p w14:paraId="6F4B2B0A" w14:textId="418FAD53" w:rsidR="0007305D" w:rsidRDefault="00405E7D" w:rsidP="005D13F9">
      <w:r w:rsidRPr="00405E7D">
        <w:t xml:space="preserve"> </w:t>
      </w:r>
      <w:bookmarkEnd w:id="0"/>
    </w:p>
    <w:p w14:paraId="3F4BA0CB" w14:textId="57F21323" w:rsidR="0007305D" w:rsidRDefault="0007305D">
      <w:r>
        <w:br w:type="page"/>
      </w:r>
    </w:p>
    <w:p w14:paraId="5DF51CA8" w14:textId="1B4C76D1" w:rsidR="005240B4" w:rsidRDefault="003C3D09" w:rsidP="005D13F9">
      <w:r w:rsidRPr="00514278">
        <w:rPr>
          <w:noProof/>
        </w:rPr>
        <w:lastRenderedPageBreak/>
        <w:drawing>
          <wp:anchor distT="0" distB="0" distL="114300" distR="114300" simplePos="0" relativeHeight="251658241" behindDoc="0" locked="0" layoutInCell="1" allowOverlap="1" wp14:anchorId="06234649" wp14:editId="29F0550E">
            <wp:simplePos x="0" y="0"/>
            <wp:positionH relativeFrom="column">
              <wp:posOffset>904240</wp:posOffset>
            </wp:positionH>
            <wp:positionV relativeFrom="paragraph">
              <wp:posOffset>-452120</wp:posOffset>
            </wp:positionV>
            <wp:extent cx="4017645" cy="5731510"/>
            <wp:effectExtent l="0" t="0" r="1905" b="2540"/>
            <wp:wrapNone/>
            <wp:docPr id="2107250845"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50845" name="Picture 1" descr="A white sheet of paper with text&#10;&#10;AI-generated content may be incorrect."/>
                    <pic:cNvPicPr/>
                  </pic:nvPicPr>
                  <pic:blipFill rotWithShape="1">
                    <a:blip r:embed="rId14">
                      <a:extLst>
                        <a:ext uri="{28A0092B-C50C-407E-A947-70E740481C1C}">
                          <a14:useLocalDpi xmlns:a14="http://schemas.microsoft.com/office/drawing/2010/main" val="0"/>
                        </a:ext>
                      </a:extLst>
                    </a:blip>
                    <a:srcRect l="6757" t="6395" r="7129" b="6749"/>
                    <a:stretch>
                      <a:fillRect/>
                    </a:stretch>
                  </pic:blipFill>
                  <pic:spPr bwMode="auto">
                    <a:xfrm>
                      <a:off x="0" y="0"/>
                      <a:ext cx="4017645" cy="573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5E7D">
        <w:rPr>
          <w:noProof/>
        </w:rPr>
        <w:drawing>
          <wp:anchor distT="0" distB="0" distL="114300" distR="114300" simplePos="0" relativeHeight="251658240" behindDoc="0" locked="0" layoutInCell="1" allowOverlap="1" wp14:anchorId="70CBB533" wp14:editId="13511DC9">
            <wp:simplePos x="0" y="0"/>
            <wp:positionH relativeFrom="column">
              <wp:posOffset>5019493</wp:posOffset>
            </wp:positionH>
            <wp:positionV relativeFrom="paragraph">
              <wp:posOffset>-453300</wp:posOffset>
            </wp:positionV>
            <wp:extent cx="4022090" cy="5739130"/>
            <wp:effectExtent l="0" t="0" r="0" b="0"/>
            <wp:wrapNone/>
            <wp:docPr id="4841816" name="Picture 1" descr="A bluepri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816" name="Picture 1" descr="A blueprint of a door&#10;&#10;AI-generated content may be incorrect."/>
                    <pic:cNvPicPr/>
                  </pic:nvPicPr>
                  <pic:blipFill rotWithShape="1">
                    <a:blip r:embed="rId15">
                      <a:extLst>
                        <a:ext uri="{28A0092B-C50C-407E-A947-70E740481C1C}">
                          <a14:useLocalDpi xmlns:a14="http://schemas.microsoft.com/office/drawing/2010/main" val="0"/>
                        </a:ext>
                      </a:extLst>
                    </a:blip>
                    <a:srcRect l="6760" t="6314" r="7089" b="6830"/>
                    <a:stretch>
                      <a:fillRect/>
                    </a:stretch>
                  </pic:blipFill>
                  <pic:spPr bwMode="auto">
                    <a:xfrm>
                      <a:off x="0" y="0"/>
                      <a:ext cx="4022090" cy="573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240B4" w:rsidSect="007A5C46">
      <w:headerReference w:type="default" r:id="rId16"/>
      <w:footerReference w:type="default" r:id="rId17"/>
      <w:headerReference w:type="first" r:id="rId18"/>
      <w:footerReference w:type="first" r:id="rId19"/>
      <w:pgSz w:w="16838" w:h="11906" w:orient="landscape"/>
      <w:pgMar w:top="2251" w:right="1529" w:bottom="567" w:left="709"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75AA2" w14:textId="77777777" w:rsidR="00D47970" w:rsidRDefault="00D47970" w:rsidP="005C306E">
      <w:pPr>
        <w:spacing w:after="0"/>
      </w:pPr>
      <w:r>
        <w:separator/>
      </w:r>
    </w:p>
    <w:p w14:paraId="797CE32C" w14:textId="77777777" w:rsidR="00D47970" w:rsidRDefault="00D47970"/>
    <w:p w14:paraId="47240599" w14:textId="77777777" w:rsidR="00D47970" w:rsidRDefault="00D47970"/>
  </w:endnote>
  <w:endnote w:type="continuationSeparator" w:id="0">
    <w:p w14:paraId="71F8D76D" w14:textId="77777777" w:rsidR="00D47970" w:rsidRDefault="00D47970" w:rsidP="005C306E">
      <w:pPr>
        <w:spacing w:after="0"/>
      </w:pPr>
      <w:r>
        <w:continuationSeparator/>
      </w:r>
    </w:p>
    <w:p w14:paraId="726D5779" w14:textId="77777777" w:rsidR="00D47970" w:rsidRDefault="00D47970"/>
    <w:p w14:paraId="67C1A5EE" w14:textId="77777777" w:rsidR="00D47970" w:rsidRDefault="00D47970"/>
  </w:endnote>
  <w:endnote w:type="continuationNotice" w:id="1">
    <w:p w14:paraId="3AEEFCD5" w14:textId="77777777" w:rsidR="00D47970" w:rsidRDefault="00D479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8B6C" w14:textId="6B92FC44" w:rsidR="00E73360" w:rsidRPr="00C42FB0" w:rsidRDefault="0007305D" w:rsidP="00E73360">
    <w:pPr>
      <w:pStyle w:val="FooterPageNumber"/>
      <w:framePr w:wrap="around" w:hAnchor="page" w:x="15548" w:y="189"/>
    </w:pPr>
    <w:r>
      <w:t>P</w:t>
    </w:r>
    <w:r w:rsidR="00E73360" w:rsidRPr="00C42FB0">
      <w:t xml:space="preserve">age </w:t>
    </w:r>
    <w:r w:rsidR="00E73360" w:rsidRPr="00C42FB0">
      <w:fldChar w:fldCharType="begin"/>
    </w:r>
    <w:r w:rsidR="00E73360" w:rsidRPr="00C42FB0">
      <w:instrText xml:space="preserve"> PAGE  \* Arabic  \* MERGEFORMAT </w:instrText>
    </w:r>
    <w:r w:rsidR="00E73360" w:rsidRPr="00C42FB0">
      <w:fldChar w:fldCharType="separate"/>
    </w:r>
    <w:r w:rsidR="00E73360">
      <w:t>1</w:t>
    </w:r>
    <w:r w:rsidR="00E73360" w:rsidRPr="00C42FB0">
      <w:fldChar w:fldCharType="end"/>
    </w:r>
  </w:p>
  <w:p w14:paraId="26109351" w14:textId="17A1D9B1" w:rsidR="00E73360" w:rsidRDefault="0007305D" w:rsidP="00E73360">
    <w:pPr>
      <w:pStyle w:val="Footer"/>
    </w:pPr>
    <w:r w:rsidRPr="00C42FB0">
      <w:rPr>
        <w:noProof/>
      </w:rPr>
      <mc:AlternateContent>
        <mc:Choice Requires="wps">
          <w:drawing>
            <wp:anchor distT="0" distB="0" distL="114300" distR="114300" simplePos="0" relativeHeight="251658248" behindDoc="0" locked="0" layoutInCell="1" allowOverlap="1" wp14:anchorId="10B13CB6" wp14:editId="02889D4E">
              <wp:simplePos x="0" y="0"/>
              <wp:positionH relativeFrom="margin">
                <wp:posOffset>12962</wp:posOffset>
              </wp:positionH>
              <wp:positionV relativeFrom="paragraph">
                <wp:posOffset>1308</wp:posOffset>
              </wp:positionV>
              <wp:extent cx="9690349" cy="0"/>
              <wp:effectExtent l="0" t="0" r="0" b="0"/>
              <wp:wrapNone/>
              <wp:docPr id="99533615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690349"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C4E355" id="Straight Connector 2" o:spid="_x0000_s1026" alt="&quot;&quot;"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pt" to="7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" strokecolor="#03a59d" strokeweight="1pt">
              <v:stroke joinstyle="miter"/>
              <w10:wrap anchorx="margin"/>
            </v:line>
          </w:pict>
        </mc:Fallback>
      </mc:AlternateContent>
    </w:r>
    <w:r w:rsidR="00E73360" w:rsidRPr="00C42FB0">
      <w:rPr>
        <w:noProof/>
      </w:rPr>
      <mc:AlternateContent>
        <mc:Choice Requires="wps">
          <w:drawing>
            <wp:anchor distT="0" distB="0" distL="114300" distR="114300" simplePos="0" relativeHeight="251658249" behindDoc="0" locked="0" layoutInCell="1" allowOverlap="1" wp14:anchorId="6FB47664" wp14:editId="6C2E4DA9">
              <wp:simplePos x="0" y="0"/>
              <wp:positionH relativeFrom="rightMargin">
                <wp:posOffset>76725</wp:posOffset>
              </wp:positionH>
              <wp:positionV relativeFrom="paragraph">
                <wp:posOffset>47045</wp:posOffset>
              </wp:positionV>
              <wp:extent cx="0" cy="278215"/>
              <wp:effectExtent l="0" t="0" r="38100" b="26670"/>
              <wp:wrapNone/>
              <wp:docPr id="202337948"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BF6F3" id="Straight Connector 3" o:spid="_x0000_s1026" alt="&quot;&quot;" style="position:absolute;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05pt,3.7pt" to="6.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" strokecolor="#c2cccc" strokeweight="1pt">
              <v:stroke joinstyle="miter"/>
              <w10:wrap anchorx="margin"/>
            </v:line>
          </w:pict>
        </mc:Fallback>
      </mc:AlternateContent>
    </w:r>
  </w:p>
  <w:p w14:paraId="64F03F2C" w14:textId="2E38EA97" w:rsidR="00E73360" w:rsidRPr="00C42FB0" w:rsidRDefault="00E73360" w:rsidP="00E73360">
    <w:pPr>
      <w:pStyle w:val="Footer"/>
      <w:ind w:right="-371"/>
    </w:pPr>
    <w:r w:rsidRPr="00C42FB0">
      <w:ptab w:relativeTo="margin" w:alignment="right" w:leader="none"/>
    </w:r>
    <w:sdt>
      <w:sdtPr>
        <w:alias w:val="Title"/>
        <w:tag w:val=""/>
        <w:id w:val="439728417"/>
        <w:placeholder>
          <w:docPart w:val="B739357FB4E54838BA247D798692CD60"/>
        </w:placeholder>
        <w:dataBinding w:prefixMappings="xmlns:ns0='http://purl.org/dc/elements/1.1/' xmlns:ns1='http://schemas.openxmlformats.org/package/2006/metadata/core-properties' " w:xpath="/ns1:coreProperties[1]/ns0:title[1]" w:storeItemID="{6C3C8BC8-F283-45AE-878A-BAB7291924A1}"/>
        <w:text/>
      </w:sdtPr>
      <w:sdtEndPr/>
      <w:sdtContent>
        <w:r w:rsidR="00E000E2">
          <w:t>ePlan Minimum Information Requirements</w:t>
        </w:r>
      </w:sdtContent>
    </w:sdt>
  </w:p>
  <w:p w14:paraId="69918F8B" w14:textId="61A267AA" w:rsidR="004176BE" w:rsidRDefault="00C622BD" w:rsidP="0007305D">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4D32" w14:textId="77777777" w:rsidR="00E73360" w:rsidRPr="00C42FB0" w:rsidRDefault="00E73360" w:rsidP="00E73360">
    <w:pPr>
      <w:pStyle w:val="FooterPageNumber"/>
      <w:framePr w:wrap="around" w:hAnchor="page" w:x="15548" w:y="189"/>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65FE070F" w14:textId="2EA807A8" w:rsidR="00E73360" w:rsidRDefault="0007305D" w:rsidP="0008556C">
    <w:pPr>
      <w:pStyle w:val="Footer"/>
    </w:pPr>
    <w:r w:rsidRPr="00C42FB0">
      <w:rPr>
        <w:noProof/>
      </w:rPr>
      <mc:AlternateContent>
        <mc:Choice Requires="wps">
          <w:drawing>
            <wp:anchor distT="0" distB="0" distL="114300" distR="114300" simplePos="0" relativeHeight="251658240" behindDoc="0" locked="0" layoutInCell="1" allowOverlap="1" wp14:anchorId="1973630F" wp14:editId="35F24440">
              <wp:simplePos x="0" y="0"/>
              <wp:positionH relativeFrom="margin">
                <wp:posOffset>21926</wp:posOffset>
              </wp:positionH>
              <wp:positionV relativeFrom="paragraph">
                <wp:posOffset>3548</wp:posOffset>
              </wp:positionV>
              <wp:extent cx="9690349"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690349"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ECF0D0" id="Straight Connector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3pt" to="764.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" strokecolor="#03a59d" strokeweight="1pt">
              <v:stroke joinstyle="miter"/>
              <w10:wrap anchorx="margin"/>
            </v:line>
          </w:pict>
        </mc:Fallback>
      </mc:AlternateContent>
    </w:r>
    <w:r w:rsidR="00E73360" w:rsidRPr="00C42FB0">
      <w:rPr>
        <w:noProof/>
      </w:rPr>
      <mc:AlternateContent>
        <mc:Choice Requires="wps">
          <w:drawing>
            <wp:anchor distT="0" distB="0" distL="114300" distR="114300" simplePos="0" relativeHeight="251658241" behindDoc="0" locked="0" layoutInCell="1" allowOverlap="1" wp14:anchorId="7408C62D" wp14:editId="11F3175B">
              <wp:simplePos x="0" y="0"/>
              <wp:positionH relativeFrom="rightMargin">
                <wp:posOffset>76725</wp:posOffset>
              </wp:positionH>
              <wp:positionV relativeFrom="paragraph">
                <wp:posOffset>47045</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5463C"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05pt,3.7pt" to="6.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" strokecolor="#c2cccc" strokeweight="1pt">
              <v:stroke joinstyle="miter"/>
              <w10:wrap anchorx="margin"/>
            </v:line>
          </w:pict>
        </mc:Fallback>
      </mc:AlternateContent>
    </w:r>
  </w:p>
  <w:p w14:paraId="6F863D83" w14:textId="015E9703" w:rsidR="00C42FB0" w:rsidRPr="00C42FB0" w:rsidRDefault="00C42FB0" w:rsidP="00E73360">
    <w:pPr>
      <w:pStyle w:val="Footer"/>
      <w:ind w:right="-371"/>
    </w:pPr>
    <w:r w:rsidRPr="00C42FB0">
      <w:ptab w:relativeTo="margin" w:alignment="right" w:leader="none"/>
    </w:r>
    <w:sdt>
      <w:sdtPr>
        <w:alias w:val="Title"/>
        <w:tag w:val=""/>
        <w:id w:val="920454005"/>
        <w:placeholder>
          <w:docPart w:val="F722BCC3B5384FC5A622D5A0B8B77E74"/>
        </w:placeholder>
        <w:dataBinding w:prefixMappings="xmlns:ns0='http://purl.org/dc/elements/1.1/' xmlns:ns1='http://schemas.openxmlformats.org/package/2006/metadata/core-properties' " w:xpath="/ns1:coreProperties[1]/ns0:title[1]" w:storeItemID="{6C3C8BC8-F283-45AE-878A-BAB7291924A1}"/>
        <w:text/>
      </w:sdtPr>
      <w:sdtEndPr/>
      <w:sdtContent>
        <w:r w:rsidR="00E000E2">
          <w:t>ePlan Minimum Information Requirements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A71F9" w14:textId="77777777" w:rsidR="00D47970" w:rsidRDefault="00D47970" w:rsidP="005C306E">
      <w:pPr>
        <w:spacing w:after="0"/>
      </w:pPr>
      <w:r>
        <w:separator/>
      </w:r>
    </w:p>
  </w:footnote>
  <w:footnote w:type="continuationSeparator" w:id="0">
    <w:p w14:paraId="709A9D06" w14:textId="77777777" w:rsidR="00D47970" w:rsidRDefault="00D47970" w:rsidP="005C306E">
      <w:pPr>
        <w:spacing w:after="0"/>
      </w:pPr>
      <w:r>
        <w:continuationSeparator/>
      </w:r>
    </w:p>
    <w:p w14:paraId="7686F560" w14:textId="77777777" w:rsidR="00D47970" w:rsidRDefault="00D47970"/>
  </w:footnote>
  <w:footnote w:type="continuationNotice" w:id="1">
    <w:p w14:paraId="7EA3D204" w14:textId="77777777" w:rsidR="00D47970" w:rsidRDefault="00D47970">
      <w:pPr>
        <w:spacing w:before="0" w:after="0"/>
      </w:pPr>
    </w:p>
    <w:p w14:paraId="6DBCD27F" w14:textId="77777777" w:rsidR="00D47970" w:rsidRDefault="00D479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E867" w14:textId="1A9B5D45" w:rsidR="00107B94" w:rsidRDefault="00E73360" w:rsidP="00E73360">
    <w:pPr>
      <w:pStyle w:val="Header"/>
      <w:tabs>
        <w:tab w:val="clear" w:pos="5387"/>
        <w:tab w:val="clear" w:pos="10773"/>
        <w:tab w:val="left" w:pos="13032"/>
      </w:tabs>
    </w:pPr>
    <w:r>
      <w:rPr>
        <w:noProof/>
      </w:rPr>
      <w:drawing>
        <wp:anchor distT="0" distB="0" distL="114300" distR="114300" simplePos="0" relativeHeight="251658242" behindDoc="1" locked="0" layoutInCell="1" allowOverlap="1" wp14:anchorId="268C4C29" wp14:editId="5DE74394">
          <wp:simplePos x="0" y="0"/>
          <wp:positionH relativeFrom="margin">
            <wp:align>right</wp:align>
          </wp:positionH>
          <wp:positionV relativeFrom="page">
            <wp:align>top</wp:align>
          </wp:positionV>
          <wp:extent cx="518400" cy="900000"/>
          <wp:effectExtent l="0" t="0" r="0" b="0"/>
          <wp:wrapNone/>
          <wp:docPr id="21396180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r w:rsidR="007A794B">
      <w:rPr>
        <w:noProof/>
      </w:rPr>
      <mc:AlternateContent>
        <mc:Choice Requires="wps">
          <w:drawing>
            <wp:anchor distT="0" distB="0" distL="114300" distR="114300" simplePos="0" relativeHeight="251658244" behindDoc="0" locked="0" layoutInCell="1" allowOverlap="1" wp14:anchorId="3FEFC1B0" wp14:editId="6BE64D7C">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757F9AA" id="Straight Connector 2" o:spid="_x0000_s1026" alt="&quot;&quot;" style="position:absolute;z-index:251658244;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sidR="007A794B">
      <w:rPr>
        <w:noProof/>
      </w:rPr>
      <mc:AlternateContent>
        <mc:Choice Requires="wps">
          <w:drawing>
            <wp:anchor distT="0" distB="0" distL="114300" distR="114300" simplePos="0" relativeHeight="251658243" behindDoc="0" locked="0" layoutInCell="1" allowOverlap="1" wp14:anchorId="7D3771FF" wp14:editId="5EDC7A0F">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61BDC626" id="Straight Connector 2" o:spid="_x0000_s1026" alt="&quot;&quot;"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5207" w14:textId="7A5BA945" w:rsidR="0033192A" w:rsidRPr="00C51CBD" w:rsidRDefault="00AC63BB" w:rsidP="00895863">
    <w:pPr>
      <w:pStyle w:val="BannerTitle"/>
      <w:tabs>
        <w:tab w:val="clear" w:pos="10773"/>
      </w:tabs>
    </w:pPr>
    <w:r>
      <w:rPr>
        <w:noProof/>
      </w:rPr>
      <mc:AlternateContent>
        <mc:Choice Requires="wps">
          <w:drawing>
            <wp:anchor distT="45720" distB="45720" distL="114300" distR="114300" simplePos="0" relativeHeight="251658250" behindDoc="0" locked="0" layoutInCell="1" allowOverlap="1" wp14:anchorId="2979C38A" wp14:editId="39101BEA">
              <wp:simplePos x="0" y="0"/>
              <wp:positionH relativeFrom="column">
                <wp:posOffset>-75565</wp:posOffset>
              </wp:positionH>
              <wp:positionV relativeFrom="paragraph">
                <wp:posOffset>516255</wp:posOffset>
              </wp:positionV>
              <wp:extent cx="1761489" cy="433069"/>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89" cy="433069"/>
                      </a:xfrm>
                      <a:prstGeom prst="rect">
                        <a:avLst/>
                      </a:prstGeom>
                      <a:noFill/>
                      <a:ln w="9525">
                        <a:noFill/>
                        <a:miter lim="800000"/>
                        <a:headEnd/>
                        <a:tailEnd/>
                      </a:ln>
                    </wps:spPr>
                    <wps:txbx>
                      <w:txbxContent>
                        <w:p w14:paraId="1E8DF694" w14:textId="14FBA5EE" w:rsidR="00AC63BB" w:rsidRDefault="00E53303" w:rsidP="007A5C46">
                          <w:pPr>
                            <w:pStyle w:val="StyleX"/>
                          </w:pPr>
                          <w:r>
                            <w:t>October</w:t>
                          </w:r>
                          <w:r>
                            <w:t xml:space="preserve"> </w:t>
                          </w:r>
                          <w:r w:rsidR="00AC63BB">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9C38A" id="_x0000_t202" coordsize="21600,21600" o:spt="202" path="m,l,21600r21600,l21600,xe">
              <v:stroke joinstyle="miter"/>
              <v:path gradientshapeok="t" o:connecttype="rect"/>
            </v:shapetype>
            <v:shape id="Text Box 2" o:spid="_x0000_s1026" type="#_x0000_t202" style="position:absolute;margin-left:-5.95pt;margin-top:40.65pt;width:138.7pt;height:34.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" filled="f" stroked="f">
              <v:textbox>
                <w:txbxContent>
                  <w:p w14:paraId="1E8DF694" w14:textId="14FBA5EE" w:rsidR="00AC63BB" w:rsidRDefault="00E53303" w:rsidP="007A5C46">
                    <w:pPr>
                      <w:pStyle w:val="StyleX"/>
                    </w:pPr>
                    <w:r>
                      <w:t>October</w:t>
                    </w:r>
                    <w:r>
                      <w:t xml:space="preserve"> </w:t>
                    </w:r>
                    <w:r w:rsidR="00AC63BB">
                      <w:t>2025</w:t>
                    </w:r>
                  </w:p>
                </w:txbxContent>
              </v:textbox>
            </v:shape>
          </w:pict>
        </mc:Fallback>
      </mc:AlternateContent>
    </w:r>
    <w:r w:rsidR="00E73360">
      <w:rPr>
        <w:noProof/>
      </w:rPr>
      <w:drawing>
        <wp:anchor distT="0" distB="0" distL="114300" distR="114300" simplePos="0" relativeHeight="251658247" behindDoc="1" locked="0" layoutInCell="1" allowOverlap="1" wp14:anchorId="18501181" wp14:editId="2C6D9170">
          <wp:simplePos x="0" y="0"/>
          <wp:positionH relativeFrom="rightMargin">
            <wp:posOffset>-667385</wp:posOffset>
          </wp:positionH>
          <wp:positionV relativeFrom="page">
            <wp:posOffset>738505</wp:posOffset>
          </wp:positionV>
          <wp:extent cx="1306195" cy="402590"/>
          <wp:effectExtent l="0" t="0" r="0" b="0"/>
          <wp:wrapNone/>
          <wp:docPr id="29941530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195" cy="402590"/>
                  </a:xfrm>
                  <a:prstGeom prst="rect">
                    <a:avLst/>
                  </a:prstGeom>
                </pic:spPr>
              </pic:pic>
            </a:graphicData>
          </a:graphic>
          <wp14:sizeRelH relativeFrom="margin">
            <wp14:pctWidth>0</wp14:pctWidth>
          </wp14:sizeRelH>
          <wp14:sizeRelV relativeFrom="margin">
            <wp14:pctHeight>0</wp14:pctHeight>
          </wp14:sizeRelV>
        </wp:anchor>
      </w:drawing>
    </w:r>
    <w:r w:rsidR="00E73360">
      <w:rPr>
        <w:noProof/>
      </w:rPr>
      <w:drawing>
        <wp:anchor distT="0" distB="0" distL="114300" distR="114300" simplePos="0" relativeHeight="251658246" behindDoc="1" locked="0" layoutInCell="1" allowOverlap="1" wp14:anchorId="1B036903" wp14:editId="75A3EAA4">
          <wp:simplePos x="0" y="0"/>
          <wp:positionH relativeFrom="rightMargin">
            <wp:posOffset>-1538605</wp:posOffset>
          </wp:positionH>
          <wp:positionV relativeFrom="page">
            <wp:posOffset>0</wp:posOffset>
          </wp:positionV>
          <wp:extent cx="842010" cy="1619885"/>
          <wp:effectExtent l="0" t="0" r="0" b="0"/>
          <wp:wrapNone/>
          <wp:docPr id="14858908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01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EA5D9062C6034AA5A4CDCE6D035BBBF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3348D" w:rsidRPr="00A3348D">
          <w:t>ePlan Minimum Information Requirements</w:t>
        </w:r>
      </w:sdtContent>
    </w:sdt>
    <w:r w:rsidR="0033192A">
      <w:rPr>
        <w:noProof/>
      </w:rPr>
      <mc:AlternateContent>
        <mc:Choice Requires="wps">
          <w:drawing>
            <wp:anchor distT="0" distB="133350" distL="114300" distR="114300" simplePos="0" relativeHeight="251658245" behindDoc="0" locked="0" layoutInCell="1" allowOverlap="1" wp14:anchorId="286F0B8E" wp14:editId="471B0E84">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0AC0B7C" id="Straight Connector 2" o:spid="_x0000_s1026" alt="&quot;&quot;" style="position:absolute;z-index:251658245;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09C1155"/>
    <w:multiLevelType w:val="hybridMultilevel"/>
    <w:tmpl w:val="2646BC68"/>
    <w:lvl w:ilvl="0" w:tplc="8BFA75CC">
      <w:start w:val="1"/>
      <w:numFmt w:val="bullet"/>
      <w:lvlText w:val="﻿"/>
      <w:lvlJc w:val="left"/>
      <w:pPr>
        <w:tabs>
          <w:tab w:val="num" w:pos="720"/>
        </w:tabs>
        <w:ind w:left="720" w:hanging="360"/>
      </w:pPr>
      <w:rPr>
        <w:rFonts w:ascii="Calibri" w:hAnsi="Calibri" w:hint="default"/>
      </w:rPr>
    </w:lvl>
    <w:lvl w:ilvl="1" w:tplc="9D6E3464" w:tentative="1">
      <w:start w:val="1"/>
      <w:numFmt w:val="bullet"/>
      <w:lvlText w:val="﻿"/>
      <w:lvlJc w:val="left"/>
      <w:pPr>
        <w:tabs>
          <w:tab w:val="num" w:pos="1440"/>
        </w:tabs>
        <w:ind w:left="1440" w:hanging="360"/>
      </w:pPr>
      <w:rPr>
        <w:rFonts w:ascii="Calibri" w:hAnsi="Calibri" w:hint="default"/>
      </w:rPr>
    </w:lvl>
    <w:lvl w:ilvl="2" w:tplc="489A90E0" w:tentative="1">
      <w:start w:val="1"/>
      <w:numFmt w:val="bullet"/>
      <w:lvlText w:val="﻿"/>
      <w:lvlJc w:val="left"/>
      <w:pPr>
        <w:tabs>
          <w:tab w:val="num" w:pos="2160"/>
        </w:tabs>
        <w:ind w:left="2160" w:hanging="360"/>
      </w:pPr>
      <w:rPr>
        <w:rFonts w:ascii="Calibri" w:hAnsi="Calibri" w:hint="default"/>
      </w:rPr>
    </w:lvl>
    <w:lvl w:ilvl="3" w:tplc="7D4E95FC" w:tentative="1">
      <w:start w:val="1"/>
      <w:numFmt w:val="bullet"/>
      <w:lvlText w:val="﻿"/>
      <w:lvlJc w:val="left"/>
      <w:pPr>
        <w:tabs>
          <w:tab w:val="num" w:pos="2880"/>
        </w:tabs>
        <w:ind w:left="2880" w:hanging="360"/>
      </w:pPr>
      <w:rPr>
        <w:rFonts w:ascii="Calibri" w:hAnsi="Calibri" w:hint="default"/>
      </w:rPr>
    </w:lvl>
    <w:lvl w:ilvl="4" w:tplc="5FEAEC02" w:tentative="1">
      <w:start w:val="1"/>
      <w:numFmt w:val="bullet"/>
      <w:lvlText w:val="﻿"/>
      <w:lvlJc w:val="left"/>
      <w:pPr>
        <w:tabs>
          <w:tab w:val="num" w:pos="3600"/>
        </w:tabs>
        <w:ind w:left="3600" w:hanging="360"/>
      </w:pPr>
      <w:rPr>
        <w:rFonts w:ascii="Calibri" w:hAnsi="Calibri" w:hint="default"/>
      </w:rPr>
    </w:lvl>
    <w:lvl w:ilvl="5" w:tplc="AC34C49E" w:tentative="1">
      <w:start w:val="1"/>
      <w:numFmt w:val="bullet"/>
      <w:lvlText w:val="﻿"/>
      <w:lvlJc w:val="left"/>
      <w:pPr>
        <w:tabs>
          <w:tab w:val="num" w:pos="4320"/>
        </w:tabs>
        <w:ind w:left="4320" w:hanging="360"/>
      </w:pPr>
      <w:rPr>
        <w:rFonts w:ascii="Calibri" w:hAnsi="Calibri" w:hint="default"/>
      </w:rPr>
    </w:lvl>
    <w:lvl w:ilvl="6" w:tplc="696271F0" w:tentative="1">
      <w:start w:val="1"/>
      <w:numFmt w:val="bullet"/>
      <w:lvlText w:val="﻿"/>
      <w:lvlJc w:val="left"/>
      <w:pPr>
        <w:tabs>
          <w:tab w:val="num" w:pos="5040"/>
        </w:tabs>
        <w:ind w:left="5040" w:hanging="360"/>
      </w:pPr>
      <w:rPr>
        <w:rFonts w:ascii="Calibri" w:hAnsi="Calibri" w:hint="default"/>
      </w:rPr>
    </w:lvl>
    <w:lvl w:ilvl="7" w:tplc="9AD6A462" w:tentative="1">
      <w:start w:val="1"/>
      <w:numFmt w:val="bullet"/>
      <w:lvlText w:val="﻿"/>
      <w:lvlJc w:val="left"/>
      <w:pPr>
        <w:tabs>
          <w:tab w:val="num" w:pos="5760"/>
        </w:tabs>
        <w:ind w:left="5760" w:hanging="360"/>
      </w:pPr>
      <w:rPr>
        <w:rFonts w:ascii="Calibri" w:hAnsi="Calibri" w:hint="default"/>
      </w:rPr>
    </w:lvl>
    <w:lvl w:ilvl="8" w:tplc="D8E8C4B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0F701E4"/>
    <w:multiLevelType w:val="multilevel"/>
    <w:tmpl w:val="FEAA512A"/>
    <w:numStyleLink w:val="ListContinueList"/>
  </w:abstractNum>
  <w:abstractNum w:abstractNumId="5"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20CA26B6"/>
    <w:multiLevelType w:val="hybridMultilevel"/>
    <w:tmpl w:val="B0F88A1E"/>
    <w:lvl w:ilvl="0" w:tplc="3F6C6A3A">
      <w:numFmt w:val="bullet"/>
      <w:lvlText w:val="-"/>
      <w:lvlJc w:val="left"/>
      <w:pPr>
        <w:ind w:left="1215" w:hanging="360"/>
      </w:pPr>
      <w:rPr>
        <w:rFonts w:ascii="VIC" w:eastAsiaTheme="minorHAnsi" w:hAnsi="VIC" w:cstheme="minorBidi"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7"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8" w15:restartNumberingAfterBreak="0">
    <w:nsid w:val="30FF5F05"/>
    <w:multiLevelType w:val="multilevel"/>
    <w:tmpl w:val="7474E35E"/>
    <w:numStyleLink w:val="TableListContinueSet"/>
  </w:abstractNum>
  <w:abstractNum w:abstractNumId="9"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44BC192C"/>
    <w:multiLevelType w:val="multilevel"/>
    <w:tmpl w:val="0CB26120"/>
    <w:numStyleLink w:val="TableCellLists"/>
  </w:abstractNum>
  <w:abstractNum w:abstractNumId="11" w15:restartNumberingAfterBreak="0">
    <w:nsid w:val="4C786734"/>
    <w:multiLevelType w:val="multilevel"/>
    <w:tmpl w:val="FFF27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5104F8"/>
    <w:multiLevelType w:val="multilevel"/>
    <w:tmpl w:val="6A28D734"/>
    <w:numStyleLink w:val="1ai"/>
  </w:abstractNum>
  <w:abstractNum w:abstractNumId="13" w15:restartNumberingAfterBreak="0">
    <w:nsid w:val="57F81202"/>
    <w:multiLevelType w:val="multilevel"/>
    <w:tmpl w:val="834202F2"/>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61EB3132"/>
    <w:multiLevelType w:val="multilevel"/>
    <w:tmpl w:val="EF46D354"/>
    <w:numStyleLink w:val="Lists"/>
  </w:abstractNum>
  <w:abstractNum w:abstractNumId="15"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6"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6A2F6436"/>
    <w:multiLevelType w:val="multilevel"/>
    <w:tmpl w:val="096820C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9"/>
  </w:num>
  <w:num w:numId="2" w16cid:durableId="1323777600">
    <w:abstractNumId w:val="16"/>
  </w:num>
  <w:num w:numId="3" w16cid:durableId="573202172">
    <w:abstractNumId w:val="5"/>
  </w:num>
  <w:num w:numId="4" w16cid:durableId="1559125064">
    <w:abstractNumId w:val="18"/>
  </w:num>
  <w:num w:numId="5" w16cid:durableId="1870336632">
    <w:abstractNumId w:val="15"/>
  </w:num>
  <w:num w:numId="6" w16cid:durableId="1291597006">
    <w:abstractNumId w:val="7"/>
  </w:num>
  <w:num w:numId="7" w16cid:durableId="1723867171">
    <w:abstractNumId w:val="4"/>
  </w:num>
  <w:num w:numId="8" w16cid:durableId="1773864742">
    <w:abstractNumId w:val="0"/>
  </w:num>
  <w:num w:numId="9" w16cid:durableId="1172530486">
    <w:abstractNumId w:val="13"/>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846598071">
    <w:abstractNumId w:val="2"/>
  </w:num>
  <w:num w:numId="11" w16cid:durableId="20134163">
    <w:abstractNumId w:val="12"/>
  </w:num>
  <w:num w:numId="12" w16cid:durableId="1210844158">
    <w:abstractNumId w:val="14"/>
  </w:num>
  <w:num w:numId="13" w16cid:durableId="771588006">
    <w:abstractNumId w:val="10"/>
  </w:num>
  <w:num w:numId="14" w16cid:durableId="1088963122">
    <w:abstractNumId w:val="8"/>
    <w:lvlOverride w:ilvl="0">
      <w:lvl w:ilvl="0">
        <w:start w:val="1"/>
        <w:numFmt w:val="decimal"/>
        <w:pStyle w:val="TableListContinue"/>
        <w:lvlText w:val="%1."/>
        <w:lvlJc w:val="left"/>
        <w:pPr>
          <w:ind w:left="284" w:hanging="284"/>
        </w:pPr>
        <w:rPr>
          <w:rFonts w:ascii="VIC Light" w:hAnsi="VIC Light" w:hint="default"/>
          <w:b/>
        </w:rPr>
      </w:lvl>
    </w:lvlOverride>
  </w:num>
  <w:num w:numId="15" w16cid:durableId="1105535822">
    <w:abstractNumId w:val="3"/>
  </w:num>
  <w:num w:numId="16" w16cid:durableId="44987237">
    <w:abstractNumId w:val="11"/>
  </w:num>
  <w:num w:numId="17" w16cid:durableId="706025018">
    <w:abstractNumId w:val="17"/>
  </w:num>
  <w:num w:numId="18" w16cid:durableId="593514325">
    <w:abstractNumId w:val="13"/>
  </w:num>
  <w:num w:numId="19" w16cid:durableId="293483467">
    <w:abstractNumId w:val="6"/>
  </w:num>
  <w:num w:numId="20" w16cid:durableId="1096557056">
    <w:abstractNumId w:val="1"/>
  </w:num>
  <w:num w:numId="21" w16cid:durableId="1890144096">
    <w:abstractNumId w:val="8"/>
    <w:lvlOverride w:ilvl="0">
      <w:lvl w:ilvl="0">
        <w:start w:val="1"/>
        <w:numFmt w:val="decimal"/>
        <w:pStyle w:val="TableListContinue"/>
        <w:lvlText w:val="%1."/>
        <w:lvlJc w:val="left"/>
        <w:pPr>
          <w:ind w:left="284" w:hanging="284"/>
        </w:pPr>
        <w:rPr>
          <w:rFonts w:ascii="VIC Light" w:hAnsi="VIC Light" w:hint="default"/>
          <w:b/>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False"/>
  </w:docVars>
  <w:rsids>
    <w:rsidRoot w:val="00550642"/>
    <w:rsid w:val="00003208"/>
    <w:rsid w:val="00004658"/>
    <w:rsid w:val="0000537C"/>
    <w:rsid w:val="00005A5D"/>
    <w:rsid w:val="00005CDD"/>
    <w:rsid w:val="000060BD"/>
    <w:rsid w:val="0001163B"/>
    <w:rsid w:val="000127BF"/>
    <w:rsid w:val="00012864"/>
    <w:rsid w:val="00012ABD"/>
    <w:rsid w:val="00012E53"/>
    <w:rsid w:val="00013046"/>
    <w:rsid w:val="000146F8"/>
    <w:rsid w:val="00014F64"/>
    <w:rsid w:val="000173A9"/>
    <w:rsid w:val="00017AC2"/>
    <w:rsid w:val="00020FFB"/>
    <w:rsid w:val="00021FB2"/>
    <w:rsid w:val="000249AD"/>
    <w:rsid w:val="00026BBC"/>
    <w:rsid w:val="000305FA"/>
    <w:rsid w:val="0003223E"/>
    <w:rsid w:val="00035BD3"/>
    <w:rsid w:val="0004068B"/>
    <w:rsid w:val="00042BF3"/>
    <w:rsid w:val="000453AB"/>
    <w:rsid w:val="00045662"/>
    <w:rsid w:val="0004588D"/>
    <w:rsid w:val="00053C4F"/>
    <w:rsid w:val="000564EE"/>
    <w:rsid w:val="000570DC"/>
    <w:rsid w:val="00060DD5"/>
    <w:rsid w:val="00061E09"/>
    <w:rsid w:val="00062090"/>
    <w:rsid w:val="000623E9"/>
    <w:rsid w:val="000644EB"/>
    <w:rsid w:val="0006453D"/>
    <w:rsid w:val="00064C0E"/>
    <w:rsid w:val="00071144"/>
    <w:rsid w:val="00071F2A"/>
    <w:rsid w:val="0007305D"/>
    <w:rsid w:val="0007384B"/>
    <w:rsid w:val="000747C7"/>
    <w:rsid w:val="00077AFD"/>
    <w:rsid w:val="0008097F"/>
    <w:rsid w:val="00082CD0"/>
    <w:rsid w:val="000843B8"/>
    <w:rsid w:val="0008556C"/>
    <w:rsid w:val="000865A4"/>
    <w:rsid w:val="00086950"/>
    <w:rsid w:val="0009004D"/>
    <w:rsid w:val="00090147"/>
    <w:rsid w:val="00091099"/>
    <w:rsid w:val="00093AFC"/>
    <w:rsid w:val="00093C72"/>
    <w:rsid w:val="00097957"/>
    <w:rsid w:val="000A0795"/>
    <w:rsid w:val="000A0AC5"/>
    <w:rsid w:val="000A1E0C"/>
    <w:rsid w:val="000A28FE"/>
    <w:rsid w:val="000A30D0"/>
    <w:rsid w:val="000A3F5A"/>
    <w:rsid w:val="000B0D26"/>
    <w:rsid w:val="000B3550"/>
    <w:rsid w:val="000B678B"/>
    <w:rsid w:val="000B6A0A"/>
    <w:rsid w:val="000C01B1"/>
    <w:rsid w:val="000C04AE"/>
    <w:rsid w:val="000C2324"/>
    <w:rsid w:val="000C2AAB"/>
    <w:rsid w:val="000C2D94"/>
    <w:rsid w:val="000C5FB4"/>
    <w:rsid w:val="000C6F37"/>
    <w:rsid w:val="000C7D44"/>
    <w:rsid w:val="000D3ACB"/>
    <w:rsid w:val="000D5E2A"/>
    <w:rsid w:val="000D6F29"/>
    <w:rsid w:val="000D7431"/>
    <w:rsid w:val="000D7F61"/>
    <w:rsid w:val="000E2969"/>
    <w:rsid w:val="000E324E"/>
    <w:rsid w:val="000E359E"/>
    <w:rsid w:val="000E3ADD"/>
    <w:rsid w:val="000E405F"/>
    <w:rsid w:val="000E42FB"/>
    <w:rsid w:val="000E5CEB"/>
    <w:rsid w:val="000E6942"/>
    <w:rsid w:val="000E7846"/>
    <w:rsid w:val="000F5B68"/>
    <w:rsid w:val="000F5D4F"/>
    <w:rsid w:val="000F62AC"/>
    <w:rsid w:val="00100996"/>
    <w:rsid w:val="00105C42"/>
    <w:rsid w:val="00105C85"/>
    <w:rsid w:val="00107B94"/>
    <w:rsid w:val="00107CDE"/>
    <w:rsid w:val="00110C87"/>
    <w:rsid w:val="001122D3"/>
    <w:rsid w:val="00112D43"/>
    <w:rsid w:val="0011625F"/>
    <w:rsid w:val="00116B3A"/>
    <w:rsid w:val="00121BB2"/>
    <w:rsid w:val="00121FCC"/>
    <w:rsid w:val="0012228F"/>
    <w:rsid w:val="0012340B"/>
    <w:rsid w:val="00123CD7"/>
    <w:rsid w:val="001241D9"/>
    <w:rsid w:val="00125474"/>
    <w:rsid w:val="00126ACA"/>
    <w:rsid w:val="00132727"/>
    <w:rsid w:val="00132765"/>
    <w:rsid w:val="0013494A"/>
    <w:rsid w:val="0013541D"/>
    <w:rsid w:val="0013622B"/>
    <w:rsid w:val="0013704A"/>
    <w:rsid w:val="00137DB5"/>
    <w:rsid w:val="001401A9"/>
    <w:rsid w:val="00142264"/>
    <w:rsid w:val="00143B5C"/>
    <w:rsid w:val="00146B79"/>
    <w:rsid w:val="00147AAD"/>
    <w:rsid w:val="00151572"/>
    <w:rsid w:val="001516A4"/>
    <w:rsid w:val="001520B6"/>
    <w:rsid w:val="0015437A"/>
    <w:rsid w:val="00154FC0"/>
    <w:rsid w:val="00156454"/>
    <w:rsid w:val="00160377"/>
    <w:rsid w:val="00160F88"/>
    <w:rsid w:val="00166496"/>
    <w:rsid w:val="00166C97"/>
    <w:rsid w:val="00170E91"/>
    <w:rsid w:val="001744B3"/>
    <w:rsid w:val="00181699"/>
    <w:rsid w:val="00182021"/>
    <w:rsid w:val="00182A32"/>
    <w:rsid w:val="0018323C"/>
    <w:rsid w:val="00185E9A"/>
    <w:rsid w:val="0018612E"/>
    <w:rsid w:val="00187DC5"/>
    <w:rsid w:val="00191182"/>
    <w:rsid w:val="00192079"/>
    <w:rsid w:val="001965A0"/>
    <w:rsid w:val="00197232"/>
    <w:rsid w:val="001A07C9"/>
    <w:rsid w:val="001A10BF"/>
    <w:rsid w:val="001A17D8"/>
    <w:rsid w:val="001A2C99"/>
    <w:rsid w:val="001A5F11"/>
    <w:rsid w:val="001A660B"/>
    <w:rsid w:val="001A6BFC"/>
    <w:rsid w:val="001A7943"/>
    <w:rsid w:val="001B2723"/>
    <w:rsid w:val="001B2ABB"/>
    <w:rsid w:val="001B4777"/>
    <w:rsid w:val="001B5013"/>
    <w:rsid w:val="001C0BA8"/>
    <w:rsid w:val="001C3E19"/>
    <w:rsid w:val="001D0F97"/>
    <w:rsid w:val="001D28F7"/>
    <w:rsid w:val="001D2F7A"/>
    <w:rsid w:val="001E0E01"/>
    <w:rsid w:val="001E1207"/>
    <w:rsid w:val="001E5826"/>
    <w:rsid w:val="001E6028"/>
    <w:rsid w:val="001E6522"/>
    <w:rsid w:val="001E74C9"/>
    <w:rsid w:val="001F018B"/>
    <w:rsid w:val="001F3220"/>
    <w:rsid w:val="001F42A0"/>
    <w:rsid w:val="001F495C"/>
    <w:rsid w:val="001F4D95"/>
    <w:rsid w:val="001F52E7"/>
    <w:rsid w:val="001F6F24"/>
    <w:rsid w:val="00201E92"/>
    <w:rsid w:val="00202740"/>
    <w:rsid w:val="00210C49"/>
    <w:rsid w:val="00211B3C"/>
    <w:rsid w:val="00212F6C"/>
    <w:rsid w:val="00213C80"/>
    <w:rsid w:val="0021646D"/>
    <w:rsid w:val="0021733F"/>
    <w:rsid w:val="00222302"/>
    <w:rsid w:val="0022298B"/>
    <w:rsid w:val="00226C2D"/>
    <w:rsid w:val="002273C1"/>
    <w:rsid w:val="00237D50"/>
    <w:rsid w:val="00240A1B"/>
    <w:rsid w:val="002412FB"/>
    <w:rsid w:val="00241F7D"/>
    <w:rsid w:val="00241FAE"/>
    <w:rsid w:val="00242CF4"/>
    <w:rsid w:val="00243F90"/>
    <w:rsid w:val="00246D06"/>
    <w:rsid w:val="0025118B"/>
    <w:rsid w:val="00251539"/>
    <w:rsid w:val="002562E9"/>
    <w:rsid w:val="00256AA4"/>
    <w:rsid w:val="002571A2"/>
    <w:rsid w:val="002600C4"/>
    <w:rsid w:val="00261769"/>
    <w:rsid w:val="00261A35"/>
    <w:rsid w:val="00261AB3"/>
    <w:rsid w:val="00261DEF"/>
    <w:rsid w:val="00261F74"/>
    <w:rsid w:val="00262B80"/>
    <w:rsid w:val="00264457"/>
    <w:rsid w:val="00264A47"/>
    <w:rsid w:val="0026733A"/>
    <w:rsid w:val="00270802"/>
    <w:rsid w:val="0027191E"/>
    <w:rsid w:val="002731ED"/>
    <w:rsid w:val="00274280"/>
    <w:rsid w:val="00274636"/>
    <w:rsid w:val="00275189"/>
    <w:rsid w:val="002757F5"/>
    <w:rsid w:val="00275EAD"/>
    <w:rsid w:val="00276377"/>
    <w:rsid w:val="002774D0"/>
    <w:rsid w:val="00280D38"/>
    <w:rsid w:val="00280DA9"/>
    <w:rsid w:val="00281283"/>
    <w:rsid w:val="00281A37"/>
    <w:rsid w:val="00283345"/>
    <w:rsid w:val="002849C1"/>
    <w:rsid w:val="002859D2"/>
    <w:rsid w:val="002872DC"/>
    <w:rsid w:val="002904B0"/>
    <w:rsid w:val="002906EE"/>
    <w:rsid w:val="00291C6A"/>
    <w:rsid w:val="00294625"/>
    <w:rsid w:val="00295481"/>
    <w:rsid w:val="0029689C"/>
    <w:rsid w:val="00296B5B"/>
    <w:rsid w:val="002A21E2"/>
    <w:rsid w:val="002B271F"/>
    <w:rsid w:val="002B518C"/>
    <w:rsid w:val="002B7D47"/>
    <w:rsid w:val="002C14F0"/>
    <w:rsid w:val="002C222C"/>
    <w:rsid w:val="002C37F5"/>
    <w:rsid w:val="002C6DFF"/>
    <w:rsid w:val="002C78D7"/>
    <w:rsid w:val="002C7ABB"/>
    <w:rsid w:val="002D0670"/>
    <w:rsid w:val="002D1406"/>
    <w:rsid w:val="002D6B4F"/>
    <w:rsid w:val="002D725E"/>
    <w:rsid w:val="002D7DF6"/>
    <w:rsid w:val="002E1586"/>
    <w:rsid w:val="002E19BC"/>
    <w:rsid w:val="002E6467"/>
    <w:rsid w:val="002E7474"/>
    <w:rsid w:val="002F4EA7"/>
    <w:rsid w:val="002F7284"/>
    <w:rsid w:val="002F7C7F"/>
    <w:rsid w:val="0030096F"/>
    <w:rsid w:val="003024D7"/>
    <w:rsid w:val="003032CE"/>
    <w:rsid w:val="00303341"/>
    <w:rsid w:val="00303BA5"/>
    <w:rsid w:val="00304FF7"/>
    <w:rsid w:val="00307D47"/>
    <w:rsid w:val="003114CB"/>
    <w:rsid w:val="003149F7"/>
    <w:rsid w:val="00314A79"/>
    <w:rsid w:val="00314FF2"/>
    <w:rsid w:val="003169D6"/>
    <w:rsid w:val="003205E9"/>
    <w:rsid w:val="0033192A"/>
    <w:rsid w:val="00334160"/>
    <w:rsid w:val="00334DB3"/>
    <w:rsid w:val="00334DCE"/>
    <w:rsid w:val="00334E13"/>
    <w:rsid w:val="00335230"/>
    <w:rsid w:val="00341706"/>
    <w:rsid w:val="00345913"/>
    <w:rsid w:val="003478E6"/>
    <w:rsid w:val="0035044D"/>
    <w:rsid w:val="003515EF"/>
    <w:rsid w:val="0035275E"/>
    <w:rsid w:val="0036024D"/>
    <w:rsid w:val="00360A3E"/>
    <w:rsid w:val="00364AC7"/>
    <w:rsid w:val="00364AD9"/>
    <w:rsid w:val="00367E5E"/>
    <w:rsid w:val="00370AA6"/>
    <w:rsid w:val="00370AD8"/>
    <w:rsid w:val="00370DAB"/>
    <w:rsid w:val="00371B2F"/>
    <w:rsid w:val="00371E9F"/>
    <w:rsid w:val="003731D0"/>
    <w:rsid w:val="0037387E"/>
    <w:rsid w:val="003739D6"/>
    <w:rsid w:val="00373ACA"/>
    <w:rsid w:val="00373B67"/>
    <w:rsid w:val="00376C1E"/>
    <w:rsid w:val="00381498"/>
    <w:rsid w:val="00381B26"/>
    <w:rsid w:val="00384433"/>
    <w:rsid w:val="00384921"/>
    <w:rsid w:val="00386B4C"/>
    <w:rsid w:val="00392058"/>
    <w:rsid w:val="00396DD6"/>
    <w:rsid w:val="003A1160"/>
    <w:rsid w:val="003A573B"/>
    <w:rsid w:val="003A5A44"/>
    <w:rsid w:val="003A6033"/>
    <w:rsid w:val="003B11AC"/>
    <w:rsid w:val="003B15A1"/>
    <w:rsid w:val="003B1FF9"/>
    <w:rsid w:val="003C2C6B"/>
    <w:rsid w:val="003C3AE5"/>
    <w:rsid w:val="003C3D09"/>
    <w:rsid w:val="003C4E4E"/>
    <w:rsid w:val="003D1138"/>
    <w:rsid w:val="003D15DC"/>
    <w:rsid w:val="003D7742"/>
    <w:rsid w:val="003E03C9"/>
    <w:rsid w:val="003E26A9"/>
    <w:rsid w:val="003E29AA"/>
    <w:rsid w:val="003E2C64"/>
    <w:rsid w:val="003E3F2A"/>
    <w:rsid w:val="003E4CD6"/>
    <w:rsid w:val="003E74FD"/>
    <w:rsid w:val="003E7840"/>
    <w:rsid w:val="003E7C50"/>
    <w:rsid w:val="003F0CAB"/>
    <w:rsid w:val="003F22B0"/>
    <w:rsid w:val="003F2625"/>
    <w:rsid w:val="003F2AE9"/>
    <w:rsid w:val="003F389D"/>
    <w:rsid w:val="003F4DBB"/>
    <w:rsid w:val="003F517E"/>
    <w:rsid w:val="003F6461"/>
    <w:rsid w:val="003F7251"/>
    <w:rsid w:val="0040131D"/>
    <w:rsid w:val="0040528C"/>
    <w:rsid w:val="00405E7D"/>
    <w:rsid w:val="00406878"/>
    <w:rsid w:val="004118D8"/>
    <w:rsid w:val="00414BED"/>
    <w:rsid w:val="00415A52"/>
    <w:rsid w:val="004167A5"/>
    <w:rsid w:val="00416F13"/>
    <w:rsid w:val="004176BE"/>
    <w:rsid w:val="0042213E"/>
    <w:rsid w:val="004228D9"/>
    <w:rsid w:val="00423286"/>
    <w:rsid w:val="00424102"/>
    <w:rsid w:val="004248A0"/>
    <w:rsid w:val="00424AFF"/>
    <w:rsid w:val="004306CF"/>
    <w:rsid w:val="00431F2D"/>
    <w:rsid w:val="0043556D"/>
    <w:rsid w:val="00436A53"/>
    <w:rsid w:val="0043783D"/>
    <w:rsid w:val="004405C8"/>
    <w:rsid w:val="00443AA0"/>
    <w:rsid w:val="0044435C"/>
    <w:rsid w:val="0044607C"/>
    <w:rsid w:val="00446083"/>
    <w:rsid w:val="00447273"/>
    <w:rsid w:val="00453B1E"/>
    <w:rsid w:val="00454C51"/>
    <w:rsid w:val="00460426"/>
    <w:rsid w:val="00460689"/>
    <w:rsid w:val="0046401A"/>
    <w:rsid w:val="004668B3"/>
    <w:rsid w:val="00470A71"/>
    <w:rsid w:val="00471EDB"/>
    <w:rsid w:val="00473940"/>
    <w:rsid w:val="00473B58"/>
    <w:rsid w:val="004746DD"/>
    <w:rsid w:val="004748BA"/>
    <w:rsid w:val="00474962"/>
    <w:rsid w:val="00475914"/>
    <w:rsid w:val="00476133"/>
    <w:rsid w:val="00476EEB"/>
    <w:rsid w:val="00481905"/>
    <w:rsid w:val="004840EA"/>
    <w:rsid w:val="0048532C"/>
    <w:rsid w:val="00486632"/>
    <w:rsid w:val="004905C7"/>
    <w:rsid w:val="00493544"/>
    <w:rsid w:val="00494BCB"/>
    <w:rsid w:val="00495D62"/>
    <w:rsid w:val="004A0FD1"/>
    <w:rsid w:val="004A26EB"/>
    <w:rsid w:val="004A33EB"/>
    <w:rsid w:val="004B093E"/>
    <w:rsid w:val="004B3093"/>
    <w:rsid w:val="004B3A3A"/>
    <w:rsid w:val="004C1119"/>
    <w:rsid w:val="004C1E50"/>
    <w:rsid w:val="004C40B1"/>
    <w:rsid w:val="004D1E37"/>
    <w:rsid w:val="004D2982"/>
    <w:rsid w:val="004D31AD"/>
    <w:rsid w:val="004D4C36"/>
    <w:rsid w:val="004D539E"/>
    <w:rsid w:val="004E10C0"/>
    <w:rsid w:val="004E1889"/>
    <w:rsid w:val="004E2640"/>
    <w:rsid w:val="004E2974"/>
    <w:rsid w:val="004E2A38"/>
    <w:rsid w:val="004E49A0"/>
    <w:rsid w:val="004E654E"/>
    <w:rsid w:val="004F05C3"/>
    <w:rsid w:val="004F1B27"/>
    <w:rsid w:val="004F1DFE"/>
    <w:rsid w:val="004F59C2"/>
    <w:rsid w:val="005027AC"/>
    <w:rsid w:val="00502B2C"/>
    <w:rsid w:val="00504FC3"/>
    <w:rsid w:val="00505963"/>
    <w:rsid w:val="00511419"/>
    <w:rsid w:val="005120EA"/>
    <w:rsid w:val="00512549"/>
    <w:rsid w:val="00514278"/>
    <w:rsid w:val="005209F0"/>
    <w:rsid w:val="00520D7C"/>
    <w:rsid w:val="005215AE"/>
    <w:rsid w:val="00522020"/>
    <w:rsid w:val="005240B4"/>
    <w:rsid w:val="005267EA"/>
    <w:rsid w:val="00530ECB"/>
    <w:rsid w:val="00533113"/>
    <w:rsid w:val="00533BAE"/>
    <w:rsid w:val="00534C9B"/>
    <w:rsid w:val="00536C87"/>
    <w:rsid w:val="00541C83"/>
    <w:rsid w:val="00543E42"/>
    <w:rsid w:val="005451FF"/>
    <w:rsid w:val="0054624E"/>
    <w:rsid w:val="00550642"/>
    <w:rsid w:val="00550686"/>
    <w:rsid w:val="00550ADA"/>
    <w:rsid w:val="0055259D"/>
    <w:rsid w:val="00553BFB"/>
    <w:rsid w:val="00553DA6"/>
    <w:rsid w:val="0055409A"/>
    <w:rsid w:val="005548B8"/>
    <w:rsid w:val="0055492F"/>
    <w:rsid w:val="00563B19"/>
    <w:rsid w:val="00564C55"/>
    <w:rsid w:val="00564E0E"/>
    <w:rsid w:val="00567978"/>
    <w:rsid w:val="00573446"/>
    <w:rsid w:val="00573D7C"/>
    <w:rsid w:val="005761C3"/>
    <w:rsid w:val="00576A83"/>
    <w:rsid w:val="00577CC8"/>
    <w:rsid w:val="0058014D"/>
    <w:rsid w:val="00580BF2"/>
    <w:rsid w:val="005818C8"/>
    <w:rsid w:val="00583490"/>
    <w:rsid w:val="005845EA"/>
    <w:rsid w:val="00585FF0"/>
    <w:rsid w:val="00586EBF"/>
    <w:rsid w:val="005916F1"/>
    <w:rsid w:val="005927B8"/>
    <w:rsid w:val="00593D52"/>
    <w:rsid w:val="00595074"/>
    <w:rsid w:val="00597B0B"/>
    <w:rsid w:val="005A035F"/>
    <w:rsid w:val="005A03AD"/>
    <w:rsid w:val="005A163D"/>
    <w:rsid w:val="005A32EA"/>
    <w:rsid w:val="005A35AD"/>
    <w:rsid w:val="005A4A30"/>
    <w:rsid w:val="005A5024"/>
    <w:rsid w:val="005A564E"/>
    <w:rsid w:val="005B0E01"/>
    <w:rsid w:val="005B3284"/>
    <w:rsid w:val="005B558A"/>
    <w:rsid w:val="005B68C1"/>
    <w:rsid w:val="005C0294"/>
    <w:rsid w:val="005C306E"/>
    <w:rsid w:val="005C5480"/>
    <w:rsid w:val="005C577F"/>
    <w:rsid w:val="005C58F0"/>
    <w:rsid w:val="005C7347"/>
    <w:rsid w:val="005C74C9"/>
    <w:rsid w:val="005D13F9"/>
    <w:rsid w:val="005D1A3A"/>
    <w:rsid w:val="005D56CD"/>
    <w:rsid w:val="005D6B99"/>
    <w:rsid w:val="005E0A22"/>
    <w:rsid w:val="005E10F7"/>
    <w:rsid w:val="005E139F"/>
    <w:rsid w:val="005E277B"/>
    <w:rsid w:val="005E2D18"/>
    <w:rsid w:val="005E6972"/>
    <w:rsid w:val="005F028B"/>
    <w:rsid w:val="005F3C96"/>
    <w:rsid w:val="005F486E"/>
    <w:rsid w:val="005F75BD"/>
    <w:rsid w:val="005F782E"/>
    <w:rsid w:val="006007B7"/>
    <w:rsid w:val="00604A24"/>
    <w:rsid w:val="00604BE2"/>
    <w:rsid w:val="00606640"/>
    <w:rsid w:val="00607BE3"/>
    <w:rsid w:val="00610C10"/>
    <w:rsid w:val="00611CBB"/>
    <w:rsid w:val="00613D8A"/>
    <w:rsid w:val="00614137"/>
    <w:rsid w:val="00615529"/>
    <w:rsid w:val="006156D3"/>
    <w:rsid w:val="00617071"/>
    <w:rsid w:val="00620095"/>
    <w:rsid w:val="006215B6"/>
    <w:rsid w:val="0062228C"/>
    <w:rsid w:val="0063005B"/>
    <w:rsid w:val="006300FC"/>
    <w:rsid w:val="00631E9B"/>
    <w:rsid w:val="00632238"/>
    <w:rsid w:val="006357C7"/>
    <w:rsid w:val="00636425"/>
    <w:rsid w:val="00640A63"/>
    <w:rsid w:val="00640B75"/>
    <w:rsid w:val="00640EFE"/>
    <w:rsid w:val="006418B5"/>
    <w:rsid w:val="00645DC5"/>
    <w:rsid w:val="00646E6A"/>
    <w:rsid w:val="006474AD"/>
    <w:rsid w:val="00651D8E"/>
    <w:rsid w:val="00652D3F"/>
    <w:rsid w:val="00653BF6"/>
    <w:rsid w:val="006544E6"/>
    <w:rsid w:val="006547AF"/>
    <w:rsid w:val="006561E6"/>
    <w:rsid w:val="00656E57"/>
    <w:rsid w:val="006578A3"/>
    <w:rsid w:val="0066065D"/>
    <w:rsid w:val="00662535"/>
    <w:rsid w:val="00663390"/>
    <w:rsid w:val="00663436"/>
    <w:rsid w:val="00664B1D"/>
    <w:rsid w:val="00664D23"/>
    <w:rsid w:val="00664EE6"/>
    <w:rsid w:val="0066628E"/>
    <w:rsid w:val="00666F11"/>
    <w:rsid w:val="0067146B"/>
    <w:rsid w:val="00672535"/>
    <w:rsid w:val="00673A0A"/>
    <w:rsid w:val="00673B01"/>
    <w:rsid w:val="0067455E"/>
    <w:rsid w:val="00684DCA"/>
    <w:rsid w:val="0068557F"/>
    <w:rsid w:val="00687E52"/>
    <w:rsid w:val="0069126A"/>
    <w:rsid w:val="00694021"/>
    <w:rsid w:val="00697C99"/>
    <w:rsid w:val="00697FEF"/>
    <w:rsid w:val="006A3B52"/>
    <w:rsid w:val="006A4E28"/>
    <w:rsid w:val="006A681B"/>
    <w:rsid w:val="006A73D3"/>
    <w:rsid w:val="006B25F4"/>
    <w:rsid w:val="006B2815"/>
    <w:rsid w:val="006B2C28"/>
    <w:rsid w:val="006B2FF8"/>
    <w:rsid w:val="006B4585"/>
    <w:rsid w:val="006B4A44"/>
    <w:rsid w:val="006B69FB"/>
    <w:rsid w:val="006B6D02"/>
    <w:rsid w:val="006C001E"/>
    <w:rsid w:val="006C127E"/>
    <w:rsid w:val="006C304E"/>
    <w:rsid w:val="006C3727"/>
    <w:rsid w:val="006C5BB2"/>
    <w:rsid w:val="006C6FBA"/>
    <w:rsid w:val="006D025B"/>
    <w:rsid w:val="006D02B1"/>
    <w:rsid w:val="006D03F7"/>
    <w:rsid w:val="006D1C01"/>
    <w:rsid w:val="006D2328"/>
    <w:rsid w:val="006D5D9F"/>
    <w:rsid w:val="006D64B1"/>
    <w:rsid w:val="006D7C6C"/>
    <w:rsid w:val="006E2446"/>
    <w:rsid w:val="006F33B2"/>
    <w:rsid w:val="006F4045"/>
    <w:rsid w:val="0070190F"/>
    <w:rsid w:val="00702F52"/>
    <w:rsid w:val="00704771"/>
    <w:rsid w:val="0070511A"/>
    <w:rsid w:val="00706950"/>
    <w:rsid w:val="00706969"/>
    <w:rsid w:val="007077DA"/>
    <w:rsid w:val="00707F98"/>
    <w:rsid w:val="00710B71"/>
    <w:rsid w:val="007118E6"/>
    <w:rsid w:val="007131B3"/>
    <w:rsid w:val="00713488"/>
    <w:rsid w:val="0071565B"/>
    <w:rsid w:val="007165F9"/>
    <w:rsid w:val="00717543"/>
    <w:rsid w:val="00725DFE"/>
    <w:rsid w:val="00731336"/>
    <w:rsid w:val="00736212"/>
    <w:rsid w:val="00737640"/>
    <w:rsid w:val="0073783B"/>
    <w:rsid w:val="007401DC"/>
    <w:rsid w:val="00741369"/>
    <w:rsid w:val="00746810"/>
    <w:rsid w:val="00747959"/>
    <w:rsid w:val="0075189D"/>
    <w:rsid w:val="00753467"/>
    <w:rsid w:val="00754A64"/>
    <w:rsid w:val="00754D3B"/>
    <w:rsid w:val="007614D1"/>
    <w:rsid w:val="00761A22"/>
    <w:rsid w:val="00764729"/>
    <w:rsid w:val="0077036F"/>
    <w:rsid w:val="007707EE"/>
    <w:rsid w:val="007731FD"/>
    <w:rsid w:val="007743E9"/>
    <w:rsid w:val="0077613C"/>
    <w:rsid w:val="007761EA"/>
    <w:rsid w:val="0077648D"/>
    <w:rsid w:val="00776702"/>
    <w:rsid w:val="007769FB"/>
    <w:rsid w:val="00781EFD"/>
    <w:rsid w:val="007830DA"/>
    <w:rsid w:val="00786C60"/>
    <w:rsid w:val="00787624"/>
    <w:rsid w:val="0079017F"/>
    <w:rsid w:val="00790AAC"/>
    <w:rsid w:val="007914ED"/>
    <w:rsid w:val="007A03A5"/>
    <w:rsid w:val="007A33D8"/>
    <w:rsid w:val="007A343D"/>
    <w:rsid w:val="007A4532"/>
    <w:rsid w:val="007A5C46"/>
    <w:rsid w:val="007A6AE8"/>
    <w:rsid w:val="007A794B"/>
    <w:rsid w:val="007B20C3"/>
    <w:rsid w:val="007B384B"/>
    <w:rsid w:val="007B3E0B"/>
    <w:rsid w:val="007B6A7E"/>
    <w:rsid w:val="007B7144"/>
    <w:rsid w:val="007C0389"/>
    <w:rsid w:val="007C1B62"/>
    <w:rsid w:val="007C2426"/>
    <w:rsid w:val="007C4DCA"/>
    <w:rsid w:val="007D0873"/>
    <w:rsid w:val="007D1B3E"/>
    <w:rsid w:val="007D2093"/>
    <w:rsid w:val="007D3404"/>
    <w:rsid w:val="007D6B23"/>
    <w:rsid w:val="007D7BF3"/>
    <w:rsid w:val="007E3F33"/>
    <w:rsid w:val="007E3FD6"/>
    <w:rsid w:val="007E52E4"/>
    <w:rsid w:val="007E6FD7"/>
    <w:rsid w:val="007F1DF3"/>
    <w:rsid w:val="007F5A73"/>
    <w:rsid w:val="007F5F9E"/>
    <w:rsid w:val="0080144F"/>
    <w:rsid w:val="00802F09"/>
    <w:rsid w:val="00803193"/>
    <w:rsid w:val="00803658"/>
    <w:rsid w:val="00805900"/>
    <w:rsid w:val="0080607A"/>
    <w:rsid w:val="00807535"/>
    <w:rsid w:val="008077A8"/>
    <w:rsid w:val="0081240E"/>
    <w:rsid w:val="008124EB"/>
    <w:rsid w:val="00816AFE"/>
    <w:rsid w:val="008200A3"/>
    <w:rsid w:val="0082201B"/>
    <w:rsid w:val="008225CB"/>
    <w:rsid w:val="00823CC7"/>
    <w:rsid w:val="00825CD9"/>
    <w:rsid w:val="00826116"/>
    <w:rsid w:val="00827D37"/>
    <w:rsid w:val="008362A9"/>
    <w:rsid w:val="00836CD6"/>
    <w:rsid w:val="00837D0E"/>
    <w:rsid w:val="00842044"/>
    <w:rsid w:val="008462DC"/>
    <w:rsid w:val="00846400"/>
    <w:rsid w:val="00847AAB"/>
    <w:rsid w:val="00851278"/>
    <w:rsid w:val="00851BF3"/>
    <w:rsid w:val="0085475E"/>
    <w:rsid w:val="0086173C"/>
    <w:rsid w:val="00862037"/>
    <w:rsid w:val="008624A7"/>
    <w:rsid w:val="00863C50"/>
    <w:rsid w:val="0086533C"/>
    <w:rsid w:val="00866ED3"/>
    <w:rsid w:val="008706A1"/>
    <w:rsid w:val="008715C0"/>
    <w:rsid w:val="0087589E"/>
    <w:rsid w:val="00876377"/>
    <w:rsid w:val="00880545"/>
    <w:rsid w:val="00881D17"/>
    <w:rsid w:val="00883F7A"/>
    <w:rsid w:val="0088421E"/>
    <w:rsid w:val="00884D32"/>
    <w:rsid w:val="00885A36"/>
    <w:rsid w:val="00886AEF"/>
    <w:rsid w:val="00892843"/>
    <w:rsid w:val="00893B98"/>
    <w:rsid w:val="00894618"/>
    <w:rsid w:val="00895863"/>
    <w:rsid w:val="00896B28"/>
    <w:rsid w:val="008976DA"/>
    <w:rsid w:val="008A01BC"/>
    <w:rsid w:val="008A1430"/>
    <w:rsid w:val="008A2D1D"/>
    <w:rsid w:val="008A2D72"/>
    <w:rsid w:val="008A3BBE"/>
    <w:rsid w:val="008A3BC4"/>
    <w:rsid w:val="008A4161"/>
    <w:rsid w:val="008A6A0C"/>
    <w:rsid w:val="008B1B95"/>
    <w:rsid w:val="008B4589"/>
    <w:rsid w:val="008B4621"/>
    <w:rsid w:val="008B4BC3"/>
    <w:rsid w:val="008B7A9B"/>
    <w:rsid w:val="008C0321"/>
    <w:rsid w:val="008C090F"/>
    <w:rsid w:val="008C21C6"/>
    <w:rsid w:val="008C29D5"/>
    <w:rsid w:val="008C416B"/>
    <w:rsid w:val="008C6CA6"/>
    <w:rsid w:val="008C701C"/>
    <w:rsid w:val="008D08C7"/>
    <w:rsid w:val="008D4C3D"/>
    <w:rsid w:val="008D4F96"/>
    <w:rsid w:val="008D72B6"/>
    <w:rsid w:val="008D7DB7"/>
    <w:rsid w:val="008E16D6"/>
    <w:rsid w:val="008E2C02"/>
    <w:rsid w:val="008E3449"/>
    <w:rsid w:val="008E4923"/>
    <w:rsid w:val="008E602F"/>
    <w:rsid w:val="008E6FFC"/>
    <w:rsid w:val="008F046A"/>
    <w:rsid w:val="008F0B98"/>
    <w:rsid w:val="008F650F"/>
    <w:rsid w:val="008F6590"/>
    <w:rsid w:val="008F7D7C"/>
    <w:rsid w:val="009003A4"/>
    <w:rsid w:val="0090389E"/>
    <w:rsid w:val="00904628"/>
    <w:rsid w:val="0090480C"/>
    <w:rsid w:val="00904D93"/>
    <w:rsid w:val="00905FBF"/>
    <w:rsid w:val="00910F4C"/>
    <w:rsid w:val="009120A0"/>
    <w:rsid w:val="0091231B"/>
    <w:rsid w:val="0091311D"/>
    <w:rsid w:val="00914B94"/>
    <w:rsid w:val="0091571A"/>
    <w:rsid w:val="009210E6"/>
    <w:rsid w:val="009212C6"/>
    <w:rsid w:val="00922D13"/>
    <w:rsid w:val="00923746"/>
    <w:rsid w:val="00932F67"/>
    <w:rsid w:val="0093424D"/>
    <w:rsid w:val="009357E4"/>
    <w:rsid w:val="00936CEE"/>
    <w:rsid w:val="00937061"/>
    <w:rsid w:val="009379C4"/>
    <w:rsid w:val="00940249"/>
    <w:rsid w:val="009473AF"/>
    <w:rsid w:val="00947F5B"/>
    <w:rsid w:val="009513C8"/>
    <w:rsid w:val="009515DC"/>
    <w:rsid w:val="00951A00"/>
    <w:rsid w:val="009524B1"/>
    <w:rsid w:val="00955862"/>
    <w:rsid w:val="009560EA"/>
    <w:rsid w:val="009563AA"/>
    <w:rsid w:val="00956AA0"/>
    <w:rsid w:val="00957B89"/>
    <w:rsid w:val="00960830"/>
    <w:rsid w:val="009614DA"/>
    <w:rsid w:val="00961590"/>
    <w:rsid w:val="00961926"/>
    <w:rsid w:val="00963ABE"/>
    <w:rsid w:val="00964323"/>
    <w:rsid w:val="00965D12"/>
    <w:rsid w:val="00971825"/>
    <w:rsid w:val="0097215B"/>
    <w:rsid w:val="00972ED2"/>
    <w:rsid w:val="00974568"/>
    <w:rsid w:val="00974D39"/>
    <w:rsid w:val="00975B94"/>
    <w:rsid w:val="0097720B"/>
    <w:rsid w:val="00980268"/>
    <w:rsid w:val="009819EC"/>
    <w:rsid w:val="00981EA3"/>
    <w:rsid w:val="00981F3B"/>
    <w:rsid w:val="00983233"/>
    <w:rsid w:val="00985371"/>
    <w:rsid w:val="00986358"/>
    <w:rsid w:val="009865D5"/>
    <w:rsid w:val="0099074E"/>
    <w:rsid w:val="00990AE4"/>
    <w:rsid w:val="00990E2F"/>
    <w:rsid w:val="00993C95"/>
    <w:rsid w:val="00996A55"/>
    <w:rsid w:val="00996D9B"/>
    <w:rsid w:val="00996E4F"/>
    <w:rsid w:val="00997F96"/>
    <w:rsid w:val="009A07BE"/>
    <w:rsid w:val="009A211F"/>
    <w:rsid w:val="009A3780"/>
    <w:rsid w:val="009A5077"/>
    <w:rsid w:val="009A6C36"/>
    <w:rsid w:val="009B1962"/>
    <w:rsid w:val="009B3324"/>
    <w:rsid w:val="009B56CA"/>
    <w:rsid w:val="009B5C92"/>
    <w:rsid w:val="009B67BB"/>
    <w:rsid w:val="009B7468"/>
    <w:rsid w:val="009C0504"/>
    <w:rsid w:val="009C12D1"/>
    <w:rsid w:val="009C171A"/>
    <w:rsid w:val="009C1FBF"/>
    <w:rsid w:val="009C3A0A"/>
    <w:rsid w:val="009C3A7F"/>
    <w:rsid w:val="009C4945"/>
    <w:rsid w:val="009C59E8"/>
    <w:rsid w:val="009D0D91"/>
    <w:rsid w:val="009D3BFD"/>
    <w:rsid w:val="009D41D8"/>
    <w:rsid w:val="009D519D"/>
    <w:rsid w:val="009D569E"/>
    <w:rsid w:val="009D5CEF"/>
    <w:rsid w:val="009D737F"/>
    <w:rsid w:val="009E1690"/>
    <w:rsid w:val="009E16D2"/>
    <w:rsid w:val="009E1790"/>
    <w:rsid w:val="009E3B03"/>
    <w:rsid w:val="009E3F7D"/>
    <w:rsid w:val="009E5598"/>
    <w:rsid w:val="009E6DA6"/>
    <w:rsid w:val="009E7561"/>
    <w:rsid w:val="009F3009"/>
    <w:rsid w:val="009F4D4E"/>
    <w:rsid w:val="00A028A5"/>
    <w:rsid w:val="00A03B8B"/>
    <w:rsid w:val="00A05631"/>
    <w:rsid w:val="00A06B17"/>
    <w:rsid w:val="00A06C19"/>
    <w:rsid w:val="00A079ED"/>
    <w:rsid w:val="00A11D5C"/>
    <w:rsid w:val="00A14265"/>
    <w:rsid w:val="00A219C1"/>
    <w:rsid w:val="00A233D2"/>
    <w:rsid w:val="00A23F88"/>
    <w:rsid w:val="00A2519D"/>
    <w:rsid w:val="00A3078E"/>
    <w:rsid w:val="00A3348D"/>
    <w:rsid w:val="00A33BB2"/>
    <w:rsid w:val="00A341CF"/>
    <w:rsid w:val="00A36B89"/>
    <w:rsid w:val="00A37082"/>
    <w:rsid w:val="00A37890"/>
    <w:rsid w:val="00A379C5"/>
    <w:rsid w:val="00A43B02"/>
    <w:rsid w:val="00A4528D"/>
    <w:rsid w:val="00A4569D"/>
    <w:rsid w:val="00A46052"/>
    <w:rsid w:val="00A46066"/>
    <w:rsid w:val="00A473D6"/>
    <w:rsid w:val="00A50C02"/>
    <w:rsid w:val="00A538B1"/>
    <w:rsid w:val="00A54A7A"/>
    <w:rsid w:val="00A55B85"/>
    <w:rsid w:val="00A5612F"/>
    <w:rsid w:val="00A61DAA"/>
    <w:rsid w:val="00A658AD"/>
    <w:rsid w:val="00A66193"/>
    <w:rsid w:val="00A66F62"/>
    <w:rsid w:val="00A671B8"/>
    <w:rsid w:val="00A67753"/>
    <w:rsid w:val="00A679F1"/>
    <w:rsid w:val="00A70C94"/>
    <w:rsid w:val="00A73FE7"/>
    <w:rsid w:val="00A7600A"/>
    <w:rsid w:val="00A7730B"/>
    <w:rsid w:val="00A77829"/>
    <w:rsid w:val="00A82EF7"/>
    <w:rsid w:val="00A84B99"/>
    <w:rsid w:val="00A910E3"/>
    <w:rsid w:val="00A924C3"/>
    <w:rsid w:val="00A9551F"/>
    <w:rsid w:val="00A95CD3"/>
    <w:rsid w:val="00A95D5B"/>
    <w:rsid w:val="00A95F55"/>
    <w:rsid w:val="00A973AC"/>
    <w:rsid w:val="00A97DD6"/>
    <w:rsid w:val="00AA32BB"/>
    <w:rsid w:val="00AA6F06"/>
    <w:rsid w:val="00AA7AEE"/>
    <w:rsid w:val="00AB0C14"/>
    <w:rsid w:val="00AB4351"/>
    <w:rsid w:val="00AB563E"/>
    <w:rsid w:val="00AB5A58"/>
    <w:rsid w:val="00AC10CC"/>
    <w:rsid w:val="00AC2BC6"/>
    <w:rsid w:val="00AC32C1"/>
    <w:rsid w:val="00AC3CDE"/>
    <w:rsid w:val="00AC63BB"/>
    <w:rsid w:val="00ACD746"/>
    <w:rsid w:val="00AD03FD"/>
    <w:rsid w:val="00AD61A7"/>
    <w:rsid w:val="00AD6799"/>
    <w:rsid w:val="00AD68B2"/>
    <w:rsid w:val="00AD6A3E"/>
    <w:rsid w:val="00AD7930"/>
    <w:rsid w:val="00AE23FB"/>
    <w:rsid w:val="00AE3221"/>
    <w:rsid w:val="00AE38D3"/>
    <w:rsid w:val="00AE637E"/>
    <w:rsid w:val="00AF1035"/>
    <w:rsid w:val="00AF1EAC"/>
    <w:rsid w:val="00AF7DE4"/>
    <w:rsid w:val="00B03E40"/>
    <w:rsid w:val="00B101FD"/>
    <w:rsid w:val="00B1121E"/>
    <w:rsid w:val="00B11898"/>
    <w:rsid w:val="00B12294"/>
    <w:rsid w:val="00B13DF0"/>
    <w:rsid w:val="00B14212"/>
    <w:rsid w:val="00B179B8"/>
    <w:rsid w:val="00B275C5"/>
    <w:rsid w:val="00B318C2"/>
    <w:rsid w:val="00B342C3"/>
    <w:rsid w:val="00B36D9C"/>
    <w:rsid w:val="00B37862"/>
    <w:rsid w:val="00B40770"/>
    <w:rsid w:val="00B42549"/>
    <w:rsid w:val="00B431ED"/>
    <w:rsid w:val="00B43450"/>
    <w:rsid w:val="00B44312"/>
    <w:rsid w:val="00B46B71"/>
    <w:rsid w:val="00B5129D"/>
    <w:rsid w:val="00B52E1D"/>
    <w:rsid w:val="00B53031"/>
    <w:rsid w:val="00B54124"/>
    <w:rsid w:val="00B56484"/>
    <w:rsid w:val="00B573EF"/>
    <w:rsid w:val="00B62A63"/>
    <w:rsid w:val="00B63B4F"/>
    <w:rsid w:val="00B66BDE"/>
    <w:rsid w:val="00B712C9"/>
    <w:rsid w:val="00B73F5B"/>
    <w:rsid w:val="00B777C3"/>
    <w:rsid w:val="00B8022C"/>
    <w:rsid w:val="00B810C0"/>
    <w:rsid w:val="00B820DF"/>
    <w:rsid w:val="00B84E8D"/>
    <w:rsid w:val="00B87C98"/>
    <w:rsid w:val="00B9056F"/>
    <w:rsid w:val="00B92584"/>
    <w:rsid w:val="00B92AAF"/>
    <w:rsid w:val="00B960C8"/>
    <w:rsid w:val="00B967C1"/>
    <w:rsid w:val="00B9778E"/>
    <w:rsid w:val="00BA00AF"/>
    <w:rsid w:val="00BA2098"/>
    <w:rsid w:val="00BA329A"/>
    <w:rsid w:val="00BA6A70"/>
    <w:rsid w:val="00BB00D0"/>
    <w:rsid w:val="00BB130C"/>
    <w:rsid w:val="00BB1B95"/>
    <w:rsid w:val="00BB2733"/>
    <w:rsid w:val="00BB326D"/>
    <w:rsid w:val="00BB40FE"/>
    <w:rsid w:val="00BB50BA"/>
    <w:rsid w:val="00BB6241"/>
    <w:rsid w:val="00BB710F"/>
    <w:rsid w:val="00BB7D8D"/>
    <w:rsid w:val="00BC0513"/>
    <w:rsid w:val="00BC599A"/>
    <w:rsid w:val="00BC6B50"/>
    <w:rsid w:val="00BC73B0"/>
    <w:rsid w:val="00BD3706"/>
    <w:rsid w:val="00BD372B"/>
    <w:rsid w:val="00BE2483"/>
    <w:rsid w:val="00BE28F3"/>
    <w:rsid w:val="00BE2E4B"/>
    <w:rsid w:val="00BE6F66"/>
    <w:rsid w:val="00BE77DE"/>
    <w:rsid w:val="00BF1462"/>
    <w:rsid w:val="00BF2C8B"/>
    <w:rsid w:val="00BF3F14"/>
    <w:rsid w:val="00BF4202"/>
    <w:rsid w:val="00BF451D"/>
    <w:rsid w:val="00BF731E"/>
    <w:rsid w:val="00BF7A91"/>
    <w:rsid w:val="00C05314"/>
    <w:rsid w:val="00C072C4"/>
    <w:rsid w:val="00C07F8F"/>
    <w:rsid w:val="00C110AF"/>
    <w:rsid w:val="00C110EA"/>
    <w:rsid w:val="00C11912"/>
    <w:rsid w:val="00C124BD"/>
    <w:rsid w:val="00C130C6"/>
    <w:rsid w:val="00C14EA8"/>
    <w:rsid w:val="00C151B4"/>
    <w:rsid w:val="00C16C6C"/>
    <w:rsid w:val="00C17233"/>
    <w:rsid w:val="00C17396"/>
    <w:rsid w:val="00C2037B"/>
    <w:rsid w:val="00C21F3D"/>
    <w:rsid w:val="00C23C7B"/>
    <w:rsid w:val="00C24B36"/>
    <w:rsid w:val="00C24CDE"/>
    <w:rsid w:val="00C26077"/>
    <w:rsid w:val="00C27C55"/>
    <w:rsid w:val="00C31E01"/>
    <w:rsid w:val="00C31F80"/>
    <w:rsid w:val="00C331FE"/>
    <w:rsid w:val="00C36306"/>
    <w:rsid w:val="00C3648B"/>
    <w:rsid w:val="00C36961"/>
    <w:rsid w:val="00C37744"/>
    <w:rsid w:val="00C40EB2"/>
    <w:rsid w:val="00C40F33"/>
    <w:rsid w:val="00C414F0"/>
    <w:rsid w:val="00C42FB0"/>
    <w:rsid w:val="00C4561B"/>
    <w:rsid w:val="00C45967"/>
    <w:rsid w:val="00C50586"/>
    <w:rsid w:val="00C506E0"/>
    <w:rsid w:val="00C51523"/>
    <w:rsid w:val="00C5209B"/>
    <w:rsid w:val="00C533D2"/>
    <w:rsid w:val="00C540C4"/>
    <w:rsid w:val="00C56E55"/>
    <w:rsid w:val="00C622BD"/>
    <w:rsid w:val="00C62FFE"/>
    <w:rsid w:val="00C6391B"/>
    <w:rsid w:val="00C7008B"/>
    <w:rsid w:val="00C703EA"/>
    <w:rsid w:val="00C7096B"/>
    <w:rsid w:val="00C71391"/>
    <w:rsid w:val="00C71480"/>
    <w:rsid w:val="00C715D6"/>
    <w:rsid w:val="00C758E1"/>
    <w:rsid w:val="00C75933"/>
    <w:rsid w:val="00C76DF0"/>
    <w:rsid w:val="00C778C9"/>
    <w:rsid w:val="00C81F9C"/>
    <w:rsid w:val="00C84DA9"/>
    <w:rsid w:val="00C855AB"/>
    <w:rsid w:val="00C8625A"/>
    <w:rsid w:val="00C86354"/>
    <w:rsid w:val="00C86B2F"/>
    <w:rsid w:val="00C90433"/>
    <w:rsid w:val="00C90F2F"/>
    <w:rsid w:val="00C91033"/>
    <w:rsid w:val="00C911B6"/>
    <w:rsid w:val="00C93904"/>
    <w:rsid w:val="00C95AE2"/>
    <w:rsid w:val="00C96809"/>
    <w:rsid w:val="00CA14D6"/>
    <w:rsid w:val="00CA1D3B"/>
    <w:rsid w:val="00CA2A19"/>
    <w:rsid w:val="00CA421C"/>
    <w:rsid w:val="00CA4923"/>
    <w:rsid w:val="00CA55B0"/>
    <w:rsid w:val="00CA607B"/>
    <w:rsid w:val="00CA6AFE"/>
    <w:rsid w:val="00CA6F11"/>
    <w:rsid w:val="00CA7598"/>
    <w:rsid w:val="00CB123D"/>
    <w:rsid w:val="00CB1570"/>
    <w:rsid w:val="00CB1D57"/>
    <w:rsid w:val="00CB1DBB"/>
    <w:rsid w:val="00CB326A"/>
    <w:rsid w:val="00CB4183"/>
    <w:rsid w:val="00CB59DF"/>
    <w:rsid w:val="00CB5E0A"/>
    <w:rsid w:val="00CC0F9B"/>
    <w:rsid w:val="00CC1B77"/>
    <w:rsid w:val="00CC1E58"/>
    <w:rsid w:val="00CC20E4"/>
    <w:rsid w:val="00CC2F9C"/>
    <w:rsid w:val="00CC6B37"/>
    <w:rsid w:val="00CC740F"/>
    <w:rsid w:val="00CD12E3"/>
    <w:rsid w:val="00CD1645"/>
    <w:rsid w:val="00CD1708"/>
    <w:rsid w:val="00CD1B15"/>
    <w:rsid w:val="00CD570D"/>
    <w:rsid w:val="00CE4D07"/>
    <w:rsid w:val="00CE70D8"/>
    <w:rsid w:val="00CF01B0"/>
    <w:rsid w:val="00CF15E0"/>
    <w:rsid w:val="00CF161B"/>
    <w:rsid w:val="00CF1CD4"/>
    <w:rsid w:val="00CF2B60"/>
    <w:rsid w:val="00CF4ED5"/>
    <w:rsid w:val="00CF5746"/>
    <w:rsid w:val="00CF5782"/>
    <w:rsid w:val="00CF737E"/>
    <w:rsid w:val="00D0147E"/>
    <w:rsid w:val="00D0658C"/>
    <w:rsid w:val="00D0679F"/>
    <w:rsid w:val="00D12BFF"/>
    <w:rsid w:val="00D12C3D"/>
    <w:rsid w:val="00D149DE"/>
    <w:rsid w:val="00D21EE3"/>
    <w:rsid w:val="00D2224D"/>
    <w:rsid w:val="00D25967"/>
    <w:rsid w:val="00D348ED"/>
    <w:rsid w:val="00D356E8"/>
    <w:rsid w:val="00D3586A"/>
    <w:rsid w:val="00D3592F"/>
    <w:rsid w:val="00D37786"/>
    <w:rsid w:val="00D47970"/>
    <w:rsid w:val="00D54DB0"/>
    <w:rsid w:val="00D559A4"/>
    <w:rsid w:val="00D57E69"/>
    <w:rsid w:val="00D60290"/>
    <w:rsid w:val="00D617DF"/>
    <w:rsid w:val="00D6234E"/>
    <w:rsid w:val="00D62B0E"/>
    <w:rsid w:val="00D65FB7"/>
    <w:rsid w:val="00D73F12"/>
    <w:rsid w:val="00D80BD7"/>
    <w:rsid w:val="00D81AF6"/>
    <w:rsid w:val="00D825C3"/>
    <w:rsid w:val="00D8495A"/>
    <w:rsid w:val="00D85526"/>
    <w:rsid w:val="00D860B1"/>
    <w:rsid w:val="00D86471"/>
    <w:rsid w:val="00D91605"/>
    <w:rsid w:val="00D92F55"/>
    <w:rsid w:val="00D94FE8"/>
    <w:rsid w:val="00D9580E"/>
    <w:rsid w:val="00D95B36"/>
    <w:rsid w:val="00D964BD"/>
    <w:rsid w:val="00D97DD9"/>
    <w:rsid w:val="00DA0F57"/>
    <w:rsid w:val="00DA6485"/>
    <w:rsid w:val="00DA74C7"/>
    <w:rsid w:val="00DB0CFA"/>
    <w:rsid w:val="00DB2704"/>
    <w:rsid w:val="00DB296C"/>
    <w:rsid w:val="00DB4B3F"/>
    <w:rsid w:val="00DB5619"/>
    <w:rsid w:val="00DC2D29"/>
    <w:rsid w:val="00DC3337"/>
    <w:rsid w:val="00DC6CD1"/>
    <w:rsid w:val="00DC6D8D"/>
    <w:rsid w:val="00DC7AAC"/>
    <w:rsid w:val="00DD01B8"/>
    <w:rsid w:val="00DD1A24"/>
    <w:rsid w:val="00DD2866"/>
    <w:rsid w:val="00DD3CED"/>
    <w:rsid w:val="00DD762A"/>
    <w:rsid w:val="00DE038C"/>
    <w:rsid w:val="00DE3386"/>
    <w:rsid w:val="00DE33E4"/>
    <w:rsid w:val="00DE4177"/>
    <w:rsid w:val="00DE6C8E"/>
    <w:rsid w:val="00DE6F00"/>
    <w:rsid w:val="00DF2D2E"/>
    <w:rsid w:val="00DF4E6A"/>
    <w:rsid w:val="00DF638A"/>
    <w:rsid w:val="00E000E2"/>
    <w:rsid w:val="00E02562"/>
    <w:rsid w:val="00E02AC1"/>
    <w:rsid w:val="00E04320"/>
    <w:rsid w:val="00E05E0A"/>
    <w:rsid w:val="00E06098"/>
    <w:rsid w:val="00E11EF6"/>
    <w:rsid w:val="00E14CB8"/>
    <w:rsid w:val="00E1536D"/>
    <w:rsid w:val="00E153AE"/>
    <w:rsid w:val="00E158B9"/>
    <w:rsid w:val="00E1682F"/>
    <w:rsid w:val="00E168BB"/>
    <w:rsid w:val="00E20A6F"/>
    <w:rsid w:val="00E23955"/>
    <w:rsid w:val="00E314E1"/>
    <w:rsid w:val="00E32AFB"/>
    <w:rsid w:val="00E35F13"/>
    <w:rsid w:val="00E36C34"/>
    <w:rsid w:val="00E4042E"/>
    <w:rsid w:val="00E404F8"/>
    <w:rsid w:val="00E40BB9"/>
    <w:rsid w:val="00E43798"/>
    <w:rsid w:val="00E44D1A"/>
    <w:rsid w:val="00E47460"/>
    <w:rsid w:val="00E50047"/>
    <w:rsid w:val="00E502BE"/>
    <w:rsid w:val="00E50803"/>
    <w:rsid w:val="00E524A8"/>
    <w:rsid w:val="00E53303"/>
    <w:rsid w:val="00E5586F"/>
    <w:rsid w:val="00E565AC"/>
    <w:rsid w:val="00E6017B"/>
    <w:rsid w:val="00E61438"/>
    <w:rsid w:val="00E6154A"/>
    <w:rsid w:val="00E6157B"/>
    <w:rsid w:val="00E61F0F"/>
    <w:rsid w:val="00E637D6"/>
    <w:rsid w:val="00E6628C"/>
    <w:rsid w:val="00E66AE3"/>
    <w:rsid w:val="00E672B7"/>
    <w:rsid w:val="00E73360"/>
    <w:rsid w:val="00E755E8"/>
    <w:rsid w:val="00E758AE"/>
    <w:rsid w:val="00E76E67"/>
    <w:rsid w:val="00E8048B"/>
    <w:rsid w:val="00E81203"/>
    <w:rsid w:val="00E82E37"/>
    <w:rsid w:val="00E83368"/>
    <w:rsid w:val="00E839EF"/>
    <w:rsid w:val="00E86E4D"/>
    <w:rsid w:val="00E92CFE"/>
    <w:rsid w:val="00E9373B"/>
    <w:rsid w:val="00E94331"/>
    <w:rsid w:val="00E951E1"/>
    <w:rsid w:val="00E959FF"/>
    <w:rsid w:val="00E97A0D"/>
    <w:rsid w:val="00EA11CF"/>
    <w:rsid w:val="00EB1C05"/>
    <w:rsid w:val="00EB2B6D"/>
    <w:rsid w:val="00EB43C0"/>
    <w:rsid w:val="00EB44D3"/>
    <w:rsid w:val="00EB5093"/>
    <w:rsid w:val="00EB7052"/>
    <w:rsid w:val="00EB7FA1"/>
    <w:rsid w:val="00EC32A1"/>
    <w:rsid w:val="00ED040D"/>
    <w:rsid w:val="00ED15CD"/>
    <w:rsid w:val="00ED2C0E"/>
    <w:rsid w:val="00ED30BC"/>
    <w:rsid w:val="00ED703C"/>
    <w:rsid w:val="00ED70AE"/>
    <w:rsid w:val="00ED72BD"/>
    <w:rsid w:val="00EE13D2"/>
    <w:rsid w:val="00EE3750"/>
    <w:rsid w:val="00EE4CEF"/>
    <w:rsid w:val="00EE54DC"/>
    <w:rsid w:val="00EE699F"/>
    <w:rsid w:val="00EF15E6"/>
    <w:rsid w:val="00EF2D49"/>
    <w:rsid w:val="00EF3FBC"/>
    <w:rsid w:val="00EF56A4"/>
    <w:rsid w:val="00EF5CB5"/>
    <w:rsid w:val="00EF7018"/>
    <w:rsid w:val="00EF7B40"/>
    <w:rsid w:val="00F01593"/>
    <w:rsid w:val="00F02531"/>
    <w:rsid w:val="00F04714"/>
    <w:rsid w:val="00F06295"/>
    <w:rsid w:val="00F105B1"/>
    <w:rsid w:val="00F14C23"/>
    <w:rsid w:val="00F15B00"/>
    <w:rsid w:val="00F21DFB"/>
    <w:rsid w:val="00F23437"/>
    <w:rsid w:val="00F2403F"/>
    <w:rsid w:val="00F3282A"/>
    <w:rsid w:val="00F338CA"/>
    <w:rsid w:val="00F347C4"/>
    <w:rsid w:val="00F36577"/>
    <w:rsid w:val="00F374A5"/>
    <w:rsid w:val="00F42876"/>
    <w:rsid w:val="00F46560"/>
    <w:rsid w:val="00F47B2F"/>
    <w:rsid w:val="00F47BB2"/>
    <w:rsid w:val="00F5144F"/>
    <w:rsid w:val="00F519C1"/>
    <w:rsid w:val="00F533A5"/>
    <w:rsid w:val="00F56074"/>
    <w:rsid w:val="00F5694B"/>
    <w:rsid w:val="00F6099D"/>
    <w:rsid w:val="00F61802"/>
    <w:rsid w:val="00F660D5"/>
    <w:rsid w:val="00F712E4"/>
    <w:rsid w:val="00F71AB3"/>
    <w:rsid w:val="00F73542"/>
    <w:rsid w:val="00F73F53"/>
    <w:rsid w:val="00F7530F"/>
    <w:rsid w:val="00F76BD8"/>
    <w:rsid w:val="00F778F9"/>
    <w:rsid w:val="00F7790A"/>
    <w:rsid w:val="00F8004E"/>
    <w:rsid w:val="00F8134E"/>
    <w:rsid w:val="00F84B20"/>
    <w:rsid w:val="00F84B62"/>
    <w:rsid w:val="00F86CBA"/>
    <w:rsid w:val="00F86FA6"/>
    <w:rsid w:val="00F90FFC"/>
    <w:rsid w:val="00F91BF5"/>
    <w:rsid w:val="00F92994"/>
    <w:rsid w:val="00F92C8C"/>
    <w:rsid w:val="00F92EC7"/>
    <w:rsid w:val="00F93002"/>
    <w:rsid w:val="00F977B5"/>
    <w:rsid w:val="00FA1814"/>
    <w:rsid w:val="00FB18F2"/>
    <w:rsid w:val="00FB2275"/>
    <w:rsid w:val="00FB2E85"/>
    <w:rsid w:val="00FB71CA"/>
    <w:rsid w:val="00FC0BBB"/>
    <w:rsid w:val="00FC7AD3"/>
    <w:rsid w:val="00FC7B9B"/>
    <w:rsid w:val="00FD236F"/>
    <w:rsid w:val="00FD2B12"/>
    <w:rsid w:val="00FD3D6E"/>
    <w:rsid w:val="00FD4DFC"/>
    <w:rsid w:val="00FE1B24"/>
    <w:rsid w:val="00FE325A"/>
    <w:rsid w:val="00FE56F1"/>
    <w:rsid w:val="00FF006E"/>
    <w:rsid w:val="00FF0C42"/>
    <w:rsid w:val="00FF0EAE"/>
    <w:rsid w:val="00FF6C2C"/>
    <w:rsid w:val="00FF7C5D"/>
    <w:rsid w:val="3F601BC4"/>
    <w:rsid w:val="408C927E"/>
    <w:rsid w:val="41CAF0F1"/>
    <w:rsid w:val="421AAE29"/>
    <w:rsid w:val="5706E211"/>
    <w:rsid w:val="5F545645"/>
    <w:rsid w:val="5FCBCF1F"/>
    <w:rsid w:val="642DDE76"/>
    <w:rsid w:val="6BA2BAD4"/>
    <w:rsid w:val="7BA01EE3"/>
    <w:rsid w:val="7EF7F2D3"/>
    <w:rsid w:val="7FC87CD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E95A7"/>
  <w14:defaultImageDpi w14:val="32767"/>
  <w15:chartTrackingRefBased/>
  <w15:docId w15:val="{84ACDE32-DDF6-4C1E-AD22-60C56C45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6157B"/>
  </w:style>
  <w:style w:type="paragraph" w:styleId="Heading1">
    <w:name w:val="heading 1"/>
    <w:basedOn w:val="Normal"/>
    <w:next w:val="Normal"/>
    <w:link w:val="Heading1Char"/>
    <w:uiPriority w:val="9"/>
    <w:qFormat/>
    <w:rsid w:val="00E6157B"/>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E6157B"/>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E6157B"/>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E6157B"/>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E6157B"/>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E6157B"/>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E6157B"/>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E6157B"/>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E6157B"/>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157B"/>
    <w:pPr>
      <w:spacing w:before="0" w:after="0"/>
    </w:pPr>
  </w:style>
  <w:style w:type="character" w:customStyle="1" w:styleId="Heading1Char">
    <w:name w:val="Heading 1 Char"/>
    <w:basedOn w:val="DefaultParagraphFont"/>
    <w:link w:val="Heading1"/>
    <w:uiPriority w:val="9"/>
    <w:rsid w:val="00E6157B"/>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E6157B"/>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E6157B"/>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E6157B"/>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E6157B"/>
    <w:rPr>
      <w:rFonts w:eastAsiaTheme="majorEastAsia" w:cstheme="majorBidi"/>
      <w:b/>
    </w:rPr>
  </w:style>
  <w:style w:type="character" w:customStyle="1" w:styleId="Heading6Char">
    <w:name w:val="Heading 6 Char"/>
    <w:basedOn w:val="DefaultParagraphFont"/>
    <w:link w:val="Heading6"/>
    <w:uiPriority w:val="9"/>
    <w:semiHidden/>
    <w:rsid w:val="00E6157B"/>
    <w:rPr>
      <w:rFonts w:eastAsiaTheme="majorEastAsia" w:cstheme="majorBidi"/>
      <w:b/>
      <w:iCs/>
    </w:rPr>
  </w:style>
  <w:style w:type="character" w:customStyle="1" w:styleId="Heading7Char">
    <w:name w:val="Heading 7 Char"/>
    <w:basedOn w:val="DefaultParagraphFont"/>
    <w:link w:val="Heading7"/>
    <w:uiPriority w:val="9"/>
    <w:semiHidden/>
    <w:rsid w:val="00E6157B"/>
    <w:rPr>
      <w:rFonts w:eastAsiaTheme="majorEastAsia" w:cstheme="majorBidi"/>
      <w:b/>
    </w:rPr>
  </w:style>
  <w:style w:type="character" w:customStyle="1" w:styleId="Heading8Char">
    <w:name w:val="Heading 8 Char"/>
    <w:basedOn w:val="DefaultParagraphFont"/>
    <w:link w:val="Heading8"/>
    <w:uiPriority w:val="9"/>
    <w:semiHidden/>
    <w:rsid w:val="00E6157B"/>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E6157B"/>
    <w:rPr>
      <w:rFonts w:eastAsiaTheme="majorEastAsia" w:cstheme="majorBidi"/>
      <w:i/>
      <w:color w:val="272727" w:themeColor="text1" w:themeTint="D8"/>
      <w:sz w:val="24"/>
    </w:rPr>
  </w:style>
  <w:style w:type="paragraph" w:styleId="ListBullet">
    <w:name w:val="List Bullet"/>
    <w:basedOn w:val="Normal"/>
    <w:uiPriority w:val="17"/>
    <w:rsid w:val="00E6157B"/>
    <w:pPr>
      <w:numPr>
        <w:numId w:val="9"/>
      </w:numPr>
      <w:contextualSpacing/>
    </w:pPr>
  </w:style>
  <w:style w:type="numbering" w:customStyle="1" w:styleId="BulletList">
    <w:name w:val="Bullet List"/>
    <w:basedOn w:val="NoList"/>
    <w:uiPriority w:val="99"/>
    <w:rsid w:val="00E6157B"/>
    <w:pPr>
      <w:numPr>
        <w:numId w:val="18"/>
      </w:numPr>
    </w:pPr>
  </w:style>
  <w:style w:type="paragraph" w:styleId="ListParagraph">
    <w:name w:val="List Paragraph"/>
    <w:basedOn w:val="Normal"/>
    <w:uiPriority w:val="34"/>
    <w:qFormat/>
    <w:rsid w:val="00E6157B"/>
    <w:pPr>
      <w:ind w:left="284"/>
      <w:contextualSpacing/>
    </w:pPr>
  </w:style>
  <w:style w:type="paragraph" w:styleId="ListBullet2">
    <w:name w:val="List Bullet 2"/>
    <w:basedOn w:val="Normal"/>
    <w:uiPriority w:val="17"/>
    <w:rsid w:val="00E6157B"/>
    <w:pPr>
      <w:numPr>
        <w:ilvl w:val="1"/>
        <w:numId w:val="9"/>
      </w:numPr>
      <w:contextualSpacing/>
    </w:pPr>
  </w:style>
  <w:style w:type="character" w:styleId="FollowedHyperlink">
    <w:name w:val="FollowedHyperlink"/>
    <w:basedOn w:val="DefaultParagraphFont"/>
    <w:uiPriority w:val="44"/>
    <w:rsid w:val="00E6157B"/>
    <w:rPr>
      <w:color w:val="075D5F" w:themeColor="accent1"/>
      <w:u w:val="single"/>
    </w:rPr>
  </w:style>
  <w:style w:type="paragraph" w:styleId="ListBullet4">
    <w:name w:val="List Bullet 4"/>
    <w:basedOn w:val="Normal"/>
    <w:uiPriority w:val="17"/>
    <w:rsid w:val="00E6157B"/>
    <w:pPr>
      <w:numPr>
        <w:ilvl w:val="3"/>
        <w:numId w:val="9"/>
      </w:numPr>
      <w:contextualSpacing/>
    </w:pPr>
  </w:style>
  <w:style w:type="paragraph" w:styleId="FootnoteText">
    <w:name w:val="footnote text"/>
    <w:basedOn w:val="Normal"/>
    <w:link w:val="FootnoteTextChar"/>
    <w:uiPriority w:val="99"/>
    <w:rsid w:val="00E6157B"/>
    <w:pPr>
      <w:tabs>
        <w:tab w:val="left" w:pos="227"/>
      </w:tabs>
      <w:spacing w:after="0"/>
      <w:ind w:left="227" w:hanging="227"/>
    </w:pPr>
    <w:rPr>
      <w:sz w:val="16"/>
    </w:rPr>
  </w:style>
  <w:style w:type="paragraph" w:styleId="ListBullet5">
    <w:name w:val="List Bullet 5"/>
    <w:basedOn w:val="Normal"/>
    <w:uiPriority w:val="17"/>
    <w:rsid w:val="00E6157B"/>
    <w:pPr>
      <w:numPr>
        <w:ilvl w:val="4"/>
        <w:numId w:val="9"/>
      </w:numPr>
      <w:contextualSpacing/>
    </w:pPr>
  </w:style>
  <w:style w:type="numbering" w:styleId="111111">
    <w:name w:val="Outline List 2"/>
    <w:basedOn w:val="NoList"/>
    <w:uiPriority w:val="99"/>
    <w:semiHidden/>
    <w:unhideWhenUsed/>
    <w:rsid w:val="00E6157B"/>
    <w:pPr>
      <w:numPr>
        <w:numId w:val="1"/>
      </w:numPr>
    </w:pPr>
  </w:style>
  <w:style w:type="numbering" w:styleId="1ai">
    <w:name w:val="Outline List 1"/>
    <w:basedOn w:val="NoList"/>
    <w:uiPriority w:val="99"/>
    <w:semiHidden/>
    <w:unhideWhenUsed/>
    <w:rsid w:val="00E6157B"/>
    <w:pPr>
      <w:numPr>
        <w:numId w:val="2"/>
      </w:numPr>
    </w:pPr>
  </w:style>
  <w:style w:type="paragraph" w:styleId="ListNumber">
    <w:name w:val="List Number"/>
    <w:basedOn w:val="Normal"/>
    <w:uiPriority w:val="99"/>
    <w:rsid w:val="00E6157B"/>
    <w:pPr>
      <w:numPr>
        <w:numId w:val="11"/>
      </w:numPr>
      <w:contextualSpacing/>
    </w:pPr>
  </w:style>
  <w:style w:type="paragraph" w:styleId="ListNumber2">
    <w:name w:val="List Number 2"/>
    <w:basedOn w:val="Normal"/>
    <w:uiPriority w:val="99"/>
    <w:rsid w:val="00E6157B"/>
    <w:pPr>
      <w:numPr>
        <w:ilvl w:val="1"/>
        <w:numId w:val="11"/>
      </w:numPr>
      <w:contextualSpacing/>
    </w:pPr>
  </w:style>
  <w:style w:type="paragraph" w:styleId="ListNumber3">
    <w:name w:val="List Number 3"/>
    <w:basedOn w:val="Normal"/>
    <w:uiPriority w:val="99"/>
    <w:rsid w:val="00E6157B"/>
    <w:pPr>
      <w:numPr>
        <w:ilvl w:val="2"/>
        <w:numId w:val="11"/>
      </w:numPr>
      <w:contextualSpacing/>
    </w:pPr>
  </w:style>
  <w:style w:type="paragraph" w:styleId="ListNumber4">
    <w:name w:val="List Number 4"/>
    <w:basedOn w:val="Normal"/>
    <w:uiPriority w:val="99"/>
    <w:rsid w:val="00E6157B"/>
    <w:pPr>
      <w:numPr>
        <w:ilvl w:val="3"/>
        <w:numId w:val="11"/>
      </w:numPr>
      <w:contextualSpacing/>
    </w:pPr>
  </w:style>
  <w:style w:type="paragraph" w:styleId="ListNumber5">
    <w:name w:val="List Number 5"/>
    <w:basedOn w:val="Normal"/>
    <w:uiPriority w:val="99"/>
    <w:rsid w:val="00E6157B"/>
    <w:pPr>
      <w:numPr>
        <w:ilvl w:val="4"/>
        <w:numId w:val="11"/>
      </w:numPr>
      <w:contextualSpacing/>
    </w:pPr>
  </w:style>
  <w:style w:type="character" w:customStyle="1" w:styleId="FootnoteTextChar">
    <w:name w:val="Footnote Text Char"/>
    <w:basedOn w:val="DefaultParagraphFont"/>
    <w:link w:val="FootnoteText"/>
    <w:uiPriority w:val="99"/>
    <w:rsid w:val="00E6157B"/>
    <w:rPr>
      <w:sz w:val="16"/>
    </w:rPr>
  </w:style>
  <w:style w:type="character" w:styleId="FootnoteReference">
    <w:name w:val="footnote reference"/>
    <w:basedOn w:val="DefaultParagraphFont"/>
    <w:uiPriority w:val="99"/>
    <w:semiHidden/>
    <w:rsid w:val="00E6157B"/>
    <w:rPr>
      <w:vertAlign w:val="superscript"/>
    </w:rPr>
  </w:style>
  <w:style w:type="paragraph" w:styleId="Caption">
    <w:name w:val="caption"/>
    <w:basedOn w:val="Normal"/>
    <w:next w:val="Normal"/>
    <w:uiPriority w:val="35"/>
    <w:qFormat/>
    <w:rsid w:val="00E6157B"/>
    <w:pPr>
      <w:spacing w:before="120" w:after="240"/>
    </w:pPr>
    <w:rPr>
      <w:i/>
      <w:iCs/>
      <w:color w:val="36383D" w:themeColor="accent6"/>
      <w:sz w:val="18"/>
      <w:szCs w:val="18"/>
    </w:rPr>
  </w:style>
  <w:style w:type="paragraph" w:customStyle="1" w:styleId="Statement">
    <w:name w:val="Statement"/>
    <w:basedOn w:val="Normal"/>
    <w:link w:val="StatementChar"/>
    <w:uiPriority w:val="1"/>
    <w:qFormat/>
    <w:rsid w:val="00E6157B"/>
    <w:pPr>
      <w:spacing w:before="60"/>
    </w:pPr>
    <w:rPr>
      <w:i/>
    </w:rPr>
  </w:style>
  <w:style w:type="character" w:customStyle="1" w:styleId="StatementChar">
    <w:name w:val="Statement Char"/>
    <w:basedOn w:val="DefaultParagraphFont"/>
    <w:link w:val="Statement"/>
    <w:uiPriority w:val="1"/>
    <w:rsid w:val="00E6157B"/>
    <w:rPr>
      <w:i/>
    </w:rPr>
  </w:style>
  <w:style w:type="paragraph" w:styleId="IntenseQuote">
    <w:name w:val="Intense Quote"/>
    <w:basedOn w:val="Normal"/>
    <w:next w:val="Normal"/>
    <w:link w:val="IntenseQuoteChar"/>
    <w:uiPriority w:val="30"/>
    <w:semiHidden/>
    <w:rsid w:val="00E6157B"/>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E6157B"/>
    <w:rPr>
      <w:b/>
      <w:iCs/>
      <w:color w:val="075D5F" w:themeColor="accent1"/>
      <w:sz w:val="26"/>
    </w:rPr>
  </w:style>
  <w:style w:type="paragraph" w:styleId="Salutation">
    <w:name w:val="Salutation"/>
    <w:basedOn w:val="Normal"/>
    <w:next w:val="Normal"/>
    <w:link w:val="SalutationChar"/>
    <w:uiPriority w:val="34"/>
    <w:semiHidden/>
    <w:rsid w:val="00E6157B"/>
    <w:pPr>
      <w:spacing w:after="0"/>
    </w:pPr>
    <w:rPr>
      <w:b/>
    </w:rPr>
  </w:style>
  <w:style w:type="character" w:customStyle="1" w:styleId="SalutationChar">
    <w:name w:val="Salutation Char"/>
    <w:basedOn w:val="DefaultParagraphFont"/>
    <w:link w:val="Salutation"/>
    <w:uiPriority w:val="34"/>
    <w:semiHidden/>
    <w:rsid w:val="00E6157B"/>
    <w:rPr>
      <w:b/>
    </w:rPr>
  </w:style>
  <w:style w:type="paragraph" w:styleId="Signature">
    <w:name w:val="Signature"/>
    <w:basedOn w:val="Normal"/>
    <w:link w:val="SignatureChar"/>
    <w:uiPriority w:val="34"/>
    <w:semiHidden/>
    <w:rsid w:val="00E6157B"/>
    <w:pPr>
      <w:spacing w:before="720" w:after="0"/>
      <w:contextualSpacing/>
    </w:pPr>
  </w:style>
  <w:style w:type="character" w:customStyle="1" w:styleId="SignatureChar">
    <w:name w:val="Signature Char"/>
    <w:basedOn w:val="DefaultParagraphFont"/>
    <w:link w:val="Signature"/>
    <w:uiPriority w:val="34"/>
    <w:semiHidden/>
    <w:rsid w:val="00E6157B"/>
  </w:style>
  <w:style w:type="paragraph" w:styleId="Date">
    <w:name w:val="Date"/>
    <w:basedOn w:val="Normal"/>
    <w:next w:val="Normal"/>
    <w:link w:val="DateChar"/>
    <w:uiPriority w:val="34"/>
    <w:semiHidden/>
    <w:rsid w:val="00E6157B"/>
  </w:style>
  <w:style w:type="character" w:customStyle="1" w:styleId="DateChar">
    <w:name w:val="Date Char"/>
    <w:basedOn w:val="DefaultParagraphFont"/>
    <w:link w:val="Date"/>
    <w:uiPriority w:val="34"/>
    <w:semiHidden/>
    <w:rsid w:val="00E6157B"/>
  </w:style>
  <w:style w:type="paragraph" w:styleId="EnvelopeAddress">
    <w:name w:val="envelope address"/>
    <w:basedOn w:val="Normal"/>
    <w:uiPriority w:val="34"/>
    <w:semiHidden/>
    <w:rsid w:val="00E6157B"/>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E6157B"/>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E6157B"/>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E6157B"/>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E6157B"/>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E6157B"/>
    <w:rPr>
      <w:rFonts w:eastAsiaTheme="minorEastAsia" w:cstheme="majorBidi"/>
      <w:b/>
      <w:color w:val="075D5F" w:themeColor="accent1"/>
      <w:sz w:val="22"/>
      <w:szCs w:val="22"/>
    </w:rPr>
  </w:style>
  <w:style w:type="table" w:styleId="TableGrid">
    <w:name w:val="Table Grid"/>
    <w:basedOn w:val="TableNormal"/>
    <w:uiPriority w:val="59"/>
    <w:rsid w:val="00E6157B"/>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E6157B"/>
    <w:rPr>
      <w:color w:val="212429" w:themeColor="text2"/>
      <w:bdr w:val="none" w:sz="0" w:space="0" w:color="auto"/>
      <w:shd w:val="clear" w:color="auto" w:fill="D3D3D3"/>
    </w:rPr>
  </w:style>
  <w:style w:type="table" w:styleId="ListTable1Light">
    <w:name w:val="List Table 1 Light"/>
    <w:basedOn w:val="TableNormal"/>
    <w:uiPriority w:val="46"/>
    <w:locked/>
    <w:rsid w:val="00E6157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E6157B"/>
    <w:pPr>
      <w:numPr>
        <w:numId w:val="3"/>
      </w:numPr>
    </w:pPr>
  </w:style>
  <w:style w:type="paragraph" w:styleId="Quote">
    <w:name w:val="Quote"/>
    <w:basedOn w:val="Normal"/>
    <w:next w:val="Normal"/>
    <w:link w:val="QuoteChar"/>
    <w:uiPriority w:val="29"/>
    <w:semiHidden/>
    <w:qFormat/>
    <w:rsid w:val="00E6157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6157B"/>
    <w:rPr>
      <w:i/>
      <w:iCs/>
      <w:color w:val="404040" w:themeColor="text1" w:themeTint="BF"/>
    </w:rPr>
  </w:style>
  <w:style w:type="paragraph" w:styleId="TOCHeading">
    <w:name w:val="TOC Heading"/>
    <w:basedOn w:val="Heading1"/>
    <w:next w:val="Normal"/>
    <w:uiPriority w:val="39"/>
    <w:rsid w:val="00E6157B"/>
    <w:pPr>
      <w:spacing w:after="0"/>
      <w:outlineLvl w:val="9"/>
    </w:pPr>
  </w:style>
  <w:style w:type="paragraph" w:styleId="TOC1">
    <w:name w:val="toc 1"/>
    <w:basedOn w:val="Normal"/>
    <w:next w:val="Normal"/>
    <w:autoRedefine/>
    <w:uiPriority w:val="39"/>
    <w:rsid w:val="00E6157B"/>
    <w:pPr>
      <w:tabs>
        <w:tab w:val="right" w:leader="underscore" w:pos="10773"/>
      </w:tabs>
      <w:spacing w:before="240" w:after="100"/>
    </w:pPr>
    <w:rPr>
      <w:b/>
    </w:rPr>
  </w:style>
  <w:style w:type="paragraph" w:styleId="TOC2">
    <w:name w:val="toc 2"/>
    <w:basedOn w:val="Normal"/>
    <w:next w:val="Normal"/>
    <w:autoRedefine/>
    <w:uiPriority w:val="39"/>
    <w:rsid w:val="00E6157B"/>
    <w:pPr>
      <w:tabs>
        <w:tab w:val="right" w:leader="underscore" w:pos="10773"/>
      </w:tabs>
      <w:spacing w:after="100"/>
    </w:pPr>
  </w:style>
  <w:style w:type="character" w:styleId="Hyperlink">
    <w:name w:val="Hyperlink"/>
    <w:basedOn w:val="DefaultParagraphFont"/>
    <w:uiPriority w:val="99"/>
    <w:unhideWhenUsed/>
    <w:rsid w:val="00E6157B"/>
    <w:rPr>
      <w:color w:val="36383D" w:themeColor="accent6"/>
      <w:u w:val="single"/>
    </w:rPr>
  </w:style>
  <w:style w:type="paragraph" w:customStyle="1" w:styleId="Heading1-Numbered">
    <w:name w:val="Heading 1 - Numbered"/>
    <w:basedOn w:val="Heading1"/>
    <w:next w:val="Normal"/>
    <w:uiPriority w:val="9"/>
    <w:qFormat/>
    <w:rsid w:val="00E6157B"/>
    <w:pPr>
      <w:numPr>
        <w:numId w:val="15"/>
      </w:numPr>
    </w:pPr>
  </w:style>
  <w:style w:type="paragraph" w:customStyle="1" w:styleId="Heading3-Numbered">
    <w:name w:val="Heading 3 - Numbered"/>
    <w:basedOn w:val="Heading3"/>
    <w:next w:val="Normal"/>
    <w:uiPriority w:val="9"/>
    <w:qFormat/>
    <w:rsid w:val="00E6157B"/>
    <w:pPr>
      <w:numPr>
        <w:ilvl w:val="2"/>
        <w:numId w:val="15"/>
      </w:numPr>
    </w:pPr>
  </w:style>
  <w:style w:type="paragraph" w:customStyle="1" w:styleId="Heading2-Numbered">
    <w:name w:val="Heading 2 - Numbered"/>
    <w:basedOn w:val="Heading2"/>
    <w:next w:val="Normal"/>
    <w:link w:val="Heading2-NumberedChar"/>
    <w:uiPriority w:val="9"/>
    <w:qFormat/>
    <w:rsid w:val="00E6157B"/>
    <w:pPr>
      <w:numPr>
        <w:ilvl w:val="1"/>
        <w:numId w:val="15"/>
      </w:numPr>
    </w:pPr>
  </w:style>
  <w:style w:type="character" w:customStyle="1" w:styleId="Heading2-NumberedChar">
    <w:name w:val="Heading 2 - Numbered Char"/>
    <w:basedOn w:val="Heading2Char"/>
    <w:link w:val="Heading2-Numbered"/>
    <w:uiPriority w:val="9"/>
    <w:rsid w:val="00E6157B"/>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E6157B"/>
    <w:pPr>
      <w:numPr>
        <w:ilvl w:val="3"/>
        <w:numId w:val="15"/>
      </w:numPr>
      <w:spacing w:before="60"/>
    </w:pPr>
    <w:rPr>
      <w:b w:val="0"/>
      <w:caps/>
      <w:sz w:val="18"/>
    </w:rPr>
  </w:style>
  <w:style w:type="paragraph" w:customStyle="1" w:styleId="Introduction">
    <w:name w:val="Introduction"/>
    <w:basedOn w:val="Normal"/>
    <w:next w:val="Normal"/>
    <w:uiPriority w:val="10"/>
    <w:semiHidden/>
    <w:qFormat/>
    <w:rsid w:val="00E6157B"/>
    <w:pPr>
      <w:keepLines/>
      <w:spacing w:before="240" w:after="240"/>
    </w:pPr>
    <w:rPr>
      <w:b/>
      <w:color w:val="212429" w:themeColor="text2"/>
    </w:rPr>
  </w:style>
  <w:style w:type="paragraph" w:styleId="Header">
    <w:name w:val="header"/>
    <w:basedOn w:val="Normal"/>
    <w:link w:val="HeaderChar"/>
    <w:uiPriority w:val="44"/>
    <w:rsid w:val="00E6157B"/>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E6157B"/>
    <w:rPr>
      <w:color w:val="36383D" w:themeColor="accent6"/>
      <w:sz w:val="14"/>
    </w:rPr>
  </w:style>
  <w:style w:type="paragraph" w:styleId="Footer">
    <w:name w:val="footer"/>
    <w:basedOn w:val="Normal"/>
    <w:link w:val="FooterChar"/>
    <w:uiPriority w:val="44"/>
    <w:rsid w:val="00E6157B"/>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E6157B"/>
    <w:rPr>
      <w:color w:val="36383D" w:themeColor="accent6"/>
      <w:sz w:val="14"/>
    </w:rPr>
  </w:style>
  <w:style w:type="paragraph" w:styleId="TableofFigures">
    <w:name w:val="table of figures"/>
    <w:basedOn w:val="Normal"/>
    <w:next w:val="Normal"/>
    <w:uiPriority w:val="99"/>
    <w:semiHidden/>
    <w:rsid w:val="00E6157B"/>
    <w:pPr>
      <w:tabs>
        <w:tab w:val="right" w:leader="underscore" w:pos="10773"/>
      </w:tabs>
      <w:spacing w:after="100"/>
    </w:pPr>
  </w:style>
  <w:style w:type="paragraph" w:styleId="ListContinue">
    <w:name w:val="List Continue"/>
    <w:basedOn w:val="Normal"/>
    <w:uiPriority w:val="17"/>
    <w:rsid w:val="00E6157B"/>
    <w:pPr>
      <w:numPr>
        <w:numId w:val="7"/>
      </w:numPr>
      <w:contextualSpacing/>
    </w:pPr>
  </w:style>
  <w:style w:type="paragraph" w:styleId="ListContinue2">
    <w:name w:val="List Continue 2"/>
    <w:basedOn w:val="Normal"/>
    <w:uiPriority w:val="17"/>
    <w:rsid w:val="00E6157B"/>
    <w:pPr>
      <w:numPr>
        <w:ilvl w:val="1"/>
        <w:numId w:val="7"/>
      </w:numPr>
      <w:contextualSpacing/>
    </w:pPr>
  </w:style>
  <w:style w:type="paragraph" w:styleId="ListContinue3">
    <w:name w:val="List Continue 3"/>
    <w:basedOn w:val="Normal"/>
    <w:uiPriority w:val="17"/>
    <w:rsid w:val="00E6157B"/>
    <w:pPr>
      <w:numPr>
        <w:ilvl w:val="2"/>
        <w:numId w:val="7"/>
      </w:numPr>
      <w:contextualSpacing/>
    </w:pPr>
  </w:style>
  <w:style w:type="paragraph" w:styleId="ListContinue4">
    <w:name w:val="List Continue 4"/>
    <w:basedOn w:val="Normal"/>
    <w:uiPriority w:val="17"/>
    <w:rsid w:val="00E6157B"/>
    <w:pPr>
      <w:numPr>
        <w:ilvl w:val="3"/>
        <w:numId w:val="7"/>
      </w:numPr>
      <w:contextualSpacing/>
    </w:pPr>
  </w:style>
  <w:style w:type="paragraph" w:styleId="ListContinue5">
    <w:name w:val="List Continue 5"/>
    <w:basedOn w:val="Normal"/>
    <w:uiPriority w:val="17"/>
    <w:rsid w:val="00E6157B"/>
    <w:pPr>
      <w:numPr>
        <w:ilvl w:val="4"/>
        <w:numId w:val="7"/>
      </w:numPr>
      <w:contextualSpacing/>
    </w:pPr>
  </w:style>
  <w:style w:type="paragraph" w:styleId="ListBullet3">
    <w:name w:val="List Bullet 3"/>
    <w:basedOn w:val="Normal"/>
    <w:uiPriority w:val="17"/>
    <w:rsid w:val="00E6157B"/>
    <w:pPr>
      <w:numPr>
        <w:ilvl w:val="2"/>
        <w:numId w:val="9"/>
      </w:numPr>
      <w:contextualSpacing/>
    </w:pPr>
  </w:style>
  <w:style w:type="paragraph" w:styleId="TOC3">
    <w:name w:val="toc 3"/>
    <w:basedOn w:val="Normal"/>
    <w:next w:val="Normal"/>
    <w:autoRedefine/>
    <w:uiPriority w:val="39"/>
    <w:rsid w:val="00E6157B"/>
    <w:pPr>
      <w:tabs>
        <w:tab w:val="right" w:leader="underscore" w:pos="10773"/>
      </w:tabs>
      <w:spacing w:after="100"/>
      <w:ind w:left="284"/>
    </w:pPr>
  </w:style>
  <w:style w:type="paragraph" w:styleId="TOC4">
    <w:name w:val="toc 4"/>
    <w:basedOn w:val="Normal"/>
    <w:next w:val="Normal"/>
    <w:autoRedefine/>
    <w:uiPriority w:val="39"/>
    <w:semiHidden/>
    <w:rsid w:val="00E6157B"/>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E6157B"/>
    <w:pPr>
      <w:numPr>
        <w:numId w:val="4"/>
      </w:numPr>
    </w:pPr>
  </w:style>
  <w:style w:type="paragraph" w:styleId="List">
    <w:name w:val="List"/>
    <w:basedOn w:val="Normal"/>
    <w:uiPriority w:val="17"/>
    <w:rsid w:val="00E6157B"/>
    <w:pPr>
      <w:numPr>
        <w:numId w:val="12"/>
      </w:numPr>
      <w:contextualSpacing/>
    </w:pPr>
  </w:style>
  <w:style w:type="paragraph" w:styleId="List2">
    <w:name w:val="List 2"/>
    <w:basedOn w:val="Normal"/>
    <w:uiPriority w:val="17"/>
    <w:rsid w:val="00E6157B"/>
    <w:pPr>
      <w:numPr>
        <w:ilvl w:val="1"/>
        <w:numId w:val="12"/>
      </w:numPr>
      <w:contextualSpacing/>
    </w:pPr>
  </w:style>
  <w:style w:type="paragraph" w:styleId="List3">
    <w:name w:val="List 3"/>
    <w:basedOn w:val="Normal"/>
    <w:uiPriority w:val="17"/>
    <w:rsid w:val="00E6157B"/>
    <w:pPr>
      <w:numPr>
        <w:ilvl w:val="2"/>
        <w:numId w:val="12"/>
      </w:numPr>
      <w:contextualSpacing/>
    </w:pPr>
  </w:style>
  <w:style w:type="paragraph" w:styleId="List4">
    <w:name w:val="List 4"/>
    <w:basedOn w:val="Normal"/>
    <w:uiPriority w:val="17"/>
    <w:rsid w:val="00E6157B"/>
    <w:pPr>
      <w:numPr>
        <w:ilvl w:val="3"/>
        <w:numId w:val="12"/>
      </w:numPr>
      <w:contextualSpacing/>
    </w:pPr>
  </w:style>
  <w:style w:type="paragraph" w:styleId="List5">
    <w:name w:val="List 5"/>
    <w:basedOn w:val="Normal"/>
    <w:uiPriority w:val="17"/>
    <w:rsid w:val="00E6157B"/>
    <w:pPr>
      <w:numPr>
        <w:ilvl w:val="4"/>
        <w:numId w:val="12"/>
      </w:numPr>
      <w:contextualSpacing/>
    </w:pPr>
  </w:style>
  <w:style w:type="paragraph" w:customStyle="1" w:styleId="TableListContinue2">
    <w:name w:val="Table List Continue 2"/>
    <w:basedOn w:val="Normal"/>
    <w:uiPriority w:val="18"/>
    <w:rsid w:val="00E6157B"/>
    <w:pPr>
      <w:numPr>
        <w:ilvl w:val="1"/>
        <w:numId w:val="14"/>
      </w:numPr>
      <w:contextualSpacing/>
    </w:pPr>
  </w:style>
  <w:style w:type="paragraph" w:customStyle="1" w:styleId="TableListContinue">
    <w:name w:val="Table List Continue"/>
    <w:basedOn w:val="Normal"/>
    <w:uiPriority w:val="18"/>
    <w:rsid w:val="00E6157B"/>
    <w:pPr>
      <w:numPr>
        <w:numId w:val="14"/>
      </w:numPr>
      <w:contextualSpacing/>
    </w:pPr>
  </w:style>
  <w:style w:type="paragraph" w:customStyle="1" w:styleId="TableListContinue3">
    <w:name w:val="Table List Continue 3"/>
    <w:basedOn w:val="Normal"/>
    <w:uiPriority w:val="18"/>
    <w:rsid w:val="00E6157B"/>
    <w:pPr>
      <w:numPr>
        <w:ilvl w:val="2"/>
        <w:numId w:val="14"/>
      </w:numPr>
      <w:contextualSpacing/>
    </w:pPr>
  </w:style>
  <w:style w:type="paragraph" w:customStyle="1" w:styleId="TableListContinue4">
    <w:name w:val="Table List Continue 4"/>
    <w:basedOn w:val="Normal"/>
    <w:uiPriority w:val="18"/>
    <w:semiHidden/>
    <w:rsid w:val="00E6157B"/>
    <w:pPr>
      <w:numPr>
        <w:ilvl w:val="3"/>
        <w:numId w:val="14"/>
      </w:numPr>
      <w:contextualSpacing/>
    </w:pPr>
  </w:style>
  <w:style w:type="paragraph" w:customStyle="1" w:styleId="TableListContinue5">
    <w:name w:val="Table List Continue 5"/>
    <w:basedOn w:val="Normal"/>
    <w:uiPriority w:val="18"/>
    <w:semiHidden/>
    <w:rsid w:val="00E6157B"/>
    <w:pPr>
      <w:numPr>
        <w:ilvl w:val="4"/>
        <w:numId w:val="14"/>
      </w:numPr>
      <w:contextualSpacing/>
    </w:pPr>
  </w:style>
  <w:style w:type="numbering" w:customStyle="1" w:styleId="TableCellLists">
    <w:name w:val="Table Cell Lists"/>
    <w:basedOn w:val="NoList"/>
    <w:uiPriority w:val="99"/>
    <w:rsid w:val="00E6157B"/>
    <w:pPr>
      <w:numPr>
        <w:numId w:val="5"/>
      </w:numPr>
    </w:pPr>
  </w:style>
  <w:style w:type="paragraph" w:customStyle="1" w:styleId="TableCellList">
    <w:name w:val="Table Cell List"/>
    <w:basedOn w:val="Normal"/>
    <w:uiPriority w:val="17"/>
    <w:rsid w:val="00E6157B"/>
    <w:pPr>
      <w:numPr>
        <w:numId w:val="13"/>
      </w:numPr>
      <w:contextualSpacing/>
    </w:pPr>
  </w:style>
  <w:style w:type="paragraph" w:customStyle="1" w:styleId="TableCellList2">
    <w:name w:val="Table Cell List 2"/>
    <w:basedOn w:val="Normal"/>
    <w:uiPriority w:val="17"/>
    <w:rsid w:val="00E6157B"/>
    <w:pPr>
      <w:numPr>
        <w:ilvl w:val="1"/>
        <w:numId w:val="13"/>
      </w:numPr>
      <w:contextualSpacing/>
    </w:pPr>
  </w:style>
  <w:style w:type="paragraph" w:customStyle="1" w:styleId="TableCellList3">
    <w:name w:val="Table Cell List 3"/>
    <w:basedOn w:val="Normal"/>
    <w:uiPriority w:val="17"/>
    <w:rsid w:val="00E6157B"/>
    <w:pPr>
      <w:numPr>
        <w:ilvl w:val="2"/>
        <w:numId w:val="13"/>
      </w:numPr>
      <w:contextualSpacing/>
    </w:pPr>
  </w:style>
  <w:style w:type="paragraph" w:customStyle="1" w:styleId="TableCellList4">
    <w:name w:val="Table Cell List 4"/>
    <w:basedOn w:val="Normal"/>
    <w:uiPriority w:val="17"/>
    <w:semiHidden/>
    <w:rsid w:val="00E6157B"/>
    <w:pPr>
      <w:numPr>
        <w:ilvl w:val="3"/>
        <w:numId w:val="13"/>
      </w:numPr>
      <w:contextualSpacing/>
    </w:pPr>
  </w:style>
  <w:style w:type="paragraph" w:customStyle="1" w:styleId="TableCellList5">
    <w:name w:val="Table Cell List 5"/>
    <w:basedOn w:val="Normal"/>
    <w:uiPriority w:val="17"/>
    <w:semiHidden/>
    <w:rsid w:val="00E6157B"/>
    <w:pPr>
      <w:numPr>
        <w:ilvl w:val="4"/>
        <w:numId w:val="13"/>
      </w:numPr>
      <w:contextualSpacing/>
    </w:pPr>
  </w:style>
  <w:style w:type="numbering" w:customStyle="1" w:styleId="TableListContinueSet">
    <w:name w:val="Table List Continue Set"/>
    <w:basedOn w:val="NoList"/>
    <w:uiPriority w:val="99"/>
    <w:rsid w:val="00E6157B"/>
    <w:pPr>
      <w:numPr>
        <w:numId w:val="6"/>
      </w:numPr>
    </w:pPr>
  </w:style>
  <w:style w:type="paragraph" w:customStyle="1" w:styleId="ListParagraph2">
    <w:name w:val="List Paragraph 2"/>
    <w:basedOn w:val="Normal"/>
    <w:uiPriority w:val="34"/>
    <w:rsid w:val="00E6157B"/>
    <w:pPr>
      <w:ind w:left="567"/>
      <w:contextualSpacing/>
    </w:pPr>
  </w:style>
  <w:style w:type="paragraph" w:customStyle="1" w:styleId="ListParagraph3">
    <w:name w:val="List Paragraph 3"/>
    <w:basedOn w:val="Normal"/>
    <w:uiPriority w:val="34"/>
    <w:rsid w:val="00E6157B"/>
    <w:pPr>
      <w:ind w:left="851"/>
      <w:contextualSpacing/>
    </w:pPr>
  </w:style>
  <w:style w:type="paragraph" w:customStyle="1" w:styleId="ListParagraph4">
    <w:name w:val="List Paragraph 4"/>
    <w:basedOn w:val="Normal"/>
    <w:uiPriority w:val="34"/>
    <w:rsid w:val="00E6157B"/>
    <w:pPr>
      <w:ind w:left="1134"/>
      <w:contextualSpacing/>
    </w:pPr>
  </w:style>
  <w:style w:type="paragraph" w:customStyle="1" w:styleId="ListParagraph5">
    <w:name w:val="List Paragraph 5"/>
    <w:basedOn w:val="Normal"/>
    <w:uiPriority w:val="34"/>
    <w:rsid w:val="00E6157B"/>
    <w:pPr>
      <w:ind w:left="1418"/>
      <w:contextualSpacing/>
    </w:pPr>
  </w:style>
  <w:style w:type="character" w:customStyle="1" w:styleId="Bold">
    <w:name w:val="Bold"/>
    <w:basedOn w:val="DefaultParagraphFont"/>
    <w:uiPriority w:val="23"/>
    <w:qFormat/>
    <w:rsid w:val="00E6157B"/>
    <w:rPr>
      <w:b/>
      <w:color w:val="auto"/>
    </w:rPr>
  </w:style>
  <w:style w:type="paragraph" w:customStyle="1" w:styleId="GreyText">
    <w:name w:val="Grey Text"/>
    <w:basedOn w:val="Normal"/>
    <w:link w:val="GreyTextChar"/>
    <w:uiPriority w:val="23"/>
    <w:qFormat/>
    <w:rsid w:val="00E6157B"/>
    <w:rPr>
      <w:color w:val="36383D" w:themeColor="accent6"/>
    </w:rPr>
  </w:style>
  <w:style w:type="character" w:customStyle="1" w:styleId="GreyTextChar">
    <w:name w:val="Grey Text Char"/>
    <w:basedOn w:val="DefaultParagraphFont"/>
    <w:link w:val="GreyText"/>
    <w:uiPriority w:val="23"/>
    <w:rsid w:val="00E6157B"/>
    <w:rPr>
      <w:color w:val="36383D" w:themeColor="accent6"/>
    </w:rPr>
  </w:style>
  <w:style w:type="paragraph" w:customStyle="1" w:styleId="Instructional">
    <w:name w:val="Instructional"/>
    <w:basedOn w:val="Normal"/>
    <w:link w:val="InstructionalChar"/>
    <w:uiPriority w:val="23"/>
    <w:qFormat/>
    <w:rsid w:val="00E6157B"/>
    <w:pPr>
      <w:spacing w:after="0"/>
    </w:pPr>
    <w:rPr>
      <w:i/>
      <w:color w:val="0000FF"/>
    </w:rPr>
  </w:style>
  <w:style w:type="character" w:customStyle="1" w:styleId="InstructionalChar">
    <w:name w:val="Instructional Char"/>
    <w:basedOn w:val="DefaultParagraphFont"/>
    <w:link w:val="Instructional"/>
    <w:uiPriority w:val="23"/>
    <w:rsid w:val="00E6157B"/>
    <w:rPr>
      <w:i/>
      <w:color w:val="0000FF"/>
    </w:rPr>
  </w:style>
  <w:style w:type="paragraph" w:styleId="TOC5">
    <w:name w:val="toc 5"/>
    <w:basedOn w:val="Normal"/>
    <w:next w:val="Normal"/>
    <w:autoRedefine/>
    <w:uiPriority w:val="39"/>
    <w:semiHidden/>
    <w:rsid w:val="00E6157B"/>
    <w:pPr>
      <w:tabs>
        <w:tab w:val="right" w:leader="underscore" w:pos="10773"/>
      </w:tabs>
      <w:spacing w:after="100"/>
      <w:ind w:left="720" w:hanging="720"/>
    </w:pPr>
  </w:style>
  <w:style w:type="paragraph" w:styleId="TOC6">
    <w:name w:val="toc 6"/>
    <w:basedOn w:val="Normal"/>
    <w:next w:val="Normal"/>
    <w:autoRedefine/>
    <w:uiPriority w:val="39"/>
    <w:semiHidden/>
    <w:rsid w:val="00E6157B"/>
    <w:pPr>
      <w:tabs>
        <w:tab w:val="right" w:leader="underscore" w:pos="10773"/>
      </w:tabs>
      <w:spacing w:after="100"/>
      <w:ind w:left="1203" w:hanging="919"/>
    </w:pPr>
  </w:style>
  <w:style w:type="paragraph" w:customStyle="1" w:styleId="Pull-outQuote">
    <w:name w:val="Pull-out Quote"/>
    <w:basedOn w:val="Normal"/>
    <w:uiPriority w:val="30"/>
    <w:qFormat/>
    <w:rsid w:val="00E6157B"/>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E6157B"/>
    <w:rPr>
      <w:b/>
    </w:rPr>
  </w:style>
  <w:style w:type="paragraph" w:customStyle="1" w:styleId="FooterPageNumber">
    <w:name w:val="Footer Page Number"/>
    <w:basedOn w:val="Footer"/>
    <w:uiPriority w:val="99"/>
    <w:rsid w:val="00E6157B"/>
    <w:pPr>
      <w:framePr w:wrap="around" w:vAnchor="text" w:hAnchor="margin" w:xAlign="right" w:y="1"/>
      <w:ind w:right="0"/>
    </w:pPr>
    <w:rPr>
      <w:rFonts w:ascii="VIC Medium" w:hAnsi="VIC Medium"/>
    </w:rPr>
  </w:style>
  <w:style w:type="paragraph" w:customStyle="1" w:styleId="FooterLight">
    <w:name w:val="Footer Light"/>
    <w:basedOn w:val="Footer"/>
    <w:uiPriority w:val="99"/>
    <w:rsid w:val="00E6157B"/>
    <w:rPr>
      <w:rFonts w:ascii="VIC Light" w:hAnsi="VIC Light"/>
    </w:rPr>
  </w:style>
  <w:style w:type="paragraph" w:customStyle="1" w:styleId="DarkReportTitle">
    <w:name w:val="Dark Report Title"/>
    <w:basedOn w:val="Normal"/>
    <w:next w:val="DarkReportSubtitle"/>
    <w:uiPriority w:val="36"/>
    <w:semiHidden/>
    <w:unhideWhenUsed/>
    <w:rsid w:val="00E6157B"/>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E6157B"/>
    <w:rPr>
      <w:color w:val="36383D" w:themeColor="accent6"/>
    </w:rPr>
  </w:style>
  <w:style w:type="paragraph" w:customStyle="1" w:styleId="LightReportSubtitle">
    <w:name w:val="Light Report Subtitle"/>
    <w:basedOn w:val="DarkReportSubtitle"/>
    <w:next w:val="LightVersion"/>
    <w:uiPriority w:val="36"/>
    <w:semiHidden/>
    <w:unhideWhenUsed/>
    <w:rsid w:val="00E6157B"/>
    <w:rPr>
      <w:color w:val="36383D" w:themeColor="accent6"/>
    </w:rPr>
  </w:style>
  <w:style w:type="paragraph" w:customStyle="1" w:styleId="DarkTextualReportSubtitle">
    <w:name w:val="Dark Textual Report Subtitle"/>
    <w:basedOn w:val="DarkReportSubtitle"/>
    <w:uiPriority w:val="36"/>
    <w:semiHidden/>
    <w:unhideWhenUsed/>
    <w:rsid w:val="00E6157B"/>
    <w:pPr>
      <w:framePr w:wrap="around" w:vAnchor="page" w:hAnchor="page" w:x="557" w:y="12690"/>
    </w:pPr>
  </w:style>
  <w:style w:type="paragraph" w:styleId="NormalWeb">
    <w:name w:val="Normal (Web)"/>
    <w:basedOn w:val="Normal"/>
    <w:uiPriority w:val="99"/>
    <w:semiHidden/>
    <w:rsid w:val="00E6157B"/>
    <w:rPr>
      <w:rFonts w:cs="Times New Roman"/>
      <w:szCs w:val="24"/>
    </w:rPr>
  </w:style>
  <w:style w:type="table" w:customStyle="1" w:styleId="TablePlain">
    <w:name w:val="Table Plain"/>
    <w:basedOn w:val="TableNormal"/>
    <w:uiPriority w:val="99"/>
    <w:rsid w:val="00E6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E6157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E6157B"/>
    <w:pPr>
      <w:numPr>
        <w:numId w:val="8"/>
      </w:numPr>
    </w:pPr>
  </w:style>
  <w:style w:type="paragraph" w:styleId="BalloonText">
    <w:name w:val="Balloon Text"/>
    <w:basedOn w:val="Normal"/>
    <w:link w:val="BalloonTextChar"/>
    <w:uiPriority w:val="99"/>
    <w:semiHidden/>
    <w:locked/>
    <w:rsid w:val="00E6157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57B"/>
    <w:rPr>
      <w:rFonts w:ascii="Segoe UI" w:hAnsi="Segoe UI" w:cs="Segoe UI"/>
      <w:sz w:val="18"/>
      <w:szCs w:val="18"/>
    </w:rPr>
  </w:style>
  <w:style w:type="paragraph" w:styleId="Bibliography">
    <w:name w:val="Bibliography"/>
    <w:basedOn w:val="Normal"/>
    <w:next w:val="Normal"/>
    <w:uiPriority w:val="37"/>
    <w:semiHidden/>
    <w:locked/>
    <w:rsid w:val="00E6157B"/>
  </w:style>
  <w:style w:type="paragraph" w:styleId="BlockText">
    <w:name w:val="Block Text"/>
    <w:basedOn w:val="Normal"/>
    <w:uiPriority w:val="99"/>
    <w:semiHidden/>
    <w:locked/>
    <w:rsid w:val="00E6157B"/>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E6157B"/>
  </w:style>
  <w:style w:type="character" w:customStyle="1" w:styleId="BodyTextChar">
    <w:name w:val="Body Text Char"/>
    <w:basedOn w:val="DefaultParagraphFont"/>
    <w:link w:val="BodyText"/>
    <w:uiPriority w:val="99"/>
    <w:semiHidden/>
    <w:rsid w:val="00E6157B"/>
  </w:style>
  <w:style w:type="paragraph" w:styleId="BodyText2">
    <w:name w:val="Body Text 2"/>
    <w:basedOn w:val="Normal"/>
    <w:link w:val="BodyText2Char"/>
    <w:uiPriority w:val="99"/>
    <w:semiHidden/>
    <w:rsid w:val="00E6157B"/>
    <w:pPr>
      <w:spacing w:line="480" w:lineRule="auto"/>
    </w:pPr>
  </w:style>
  <w:style w:type="character" w:customStyle="1" w:styleId="BodyText2Char">
    <w:name w:val="Body Text 2 Char"/>
    <w:basedOn w:val="DefaultParagraphFont"/>
    <w:link w:val="BodyText2"/>
    <w:uiPriority w:val="99"/>
    <w:semiHidden/>
    <w:rsid w:val="00E6157B"/>
  </w:style>
  <w:style w:type="paragraph" w:styleId="BodyText3">
    <w:name w:val="Body Text 3"/>
    <w:basedOn w:val="Normal"/>
    <w:link w:val="BodyText3Char"/>
    <w:uiPriority w:val="99"/>
    <w:semiHidden/>
    <w:locked/>
    <w:rsid w:val="00E6157B"/>
    <w:rPr>
      <w:sz w:val="16"/>
      <w:szCs w:val="16"/>
    </w:rPr>
  </w:style>
  <w:style w:type="character" w:customStyle="1" w:styleId="BodyText3Char">
    <w:name w:val="Body Text 3 Char"/>
    <w:basedOn w:val="DefaultParagraphFont"/>
    <w:link w:val="BodyText3"/>
    <w:uiPriority w:val="99"/>
    <w:semiHidden/>
    <w:rsid w:val="00E6157B"/>
    <w:rPr>
      <w:sz w:val="16"/>
      <w:szCs w:val="16"/>
    </w:rPr>
  </w:style>
  <w:style w:type="paragraph" w:styleId="BodyTextFirstIndent">
    <w:name w:val="Body Text First Indent"/>
    <w:basedOn w:val="BodyText"/>
    <w:link w:val="BodyTextFirstIndentChar"/>
    <w:uiPriority w:val="99"/>
    <w:semiHidden/>
    <w:rsid w:val="00E6157B"/>
    <w:pPr>
      <w:ind w:firstLine="360"/>
    </w:pPr>
  </w:style>
  <w:style w:type="character" w:customStyle="1" w:styleId="BodyTextFirstIndentChar">
    <w:name w:val="Body Text First Indent Char"/>
    <w:basedOn w:val="BodyTextChar"/>
    <w:link w:val="BodyTextFirstIndent"/>
    <w:uiPriority w:val="99"/>
    <w:semiHidden/>
    <w:rsid w:val="00E6157B"/>
  </w:style>
  <w:style w:type="paragraph" w:styleId="BodyTextIndent">
    <w:name w:val="Body Text Indent"/>
    <w:basedOn w:val="Normal"/>
    <w:link w:val="BodyTextIndentChar"/>
    <w:uiPriority w:val="99"/>
    <w:semiHidden/>
    <w:rsid w:val="00E6157B"/>
    <w:pPr>
      <w:ind w:left="283"/>
    </w:pPr>
  </w:style>
  <w:style w:type="character" w:customStyle="1" w:styleId="BodyTextIndentChar">
    <w:name w:val="Body Text Indent Char"/>
    <w:basedOn w:val="DefaultParagraphFont"/>
    <w:link w:val="BodyTextIndent"/>
    <w:uiPriority w:val="99"/>
    <w:semiHidden/>
    <w:rsid w:val="00E6157B"/>
  </w:style>
  <w:style w:type="paragraph" w:styleId="BodyTextFirstIndent2">
    <w:name w:val="Body Text First Indent 2"/>
    <w:basedOn w:val="BodyTextIndent"/>
    <w:link w:val="BodyTextFirstIndent2Char"/>
    <w:uiPriority w:val="99"/>
    <w:semiHidden/>
    <w:rsid w:val="00E6157B"/>
    <w:pPr>
      <w:ind w:left="360" w:firstLine="360"/>
    </w:pPr>
  </w:style>
  <w:style w:type="character" w:customStyle="1" w:styleId="BodyTextFirstIndent2Char">
    <w:name w:val="Body Text First Indent 2 Char"/>
    <w:basedOn w:val="BodyTextIndentChar"/>
    <w:link w:val="BodyTextFirstIndent2"/>
    <w:uiPriority w:val="99"/>
    <w:semiHidden/>
    <w:rsid w:val="00E6157B"/>
  </w:style>
  <w:style w:type="paragraph" w:styleId="BodyTextIndent2">
    <w:name w:val="Body Text Indent 2"/>
    <w:basedOn w:val="Normal"/>
    <w:link w:val="BodyTextIndent2Char"/>
    <w:uiPriority w:val="99"/>
    <w:semiHidden/>
    <w:rsid w:val="00E6157B"/>
    <w:pPr>
      <w:spacing w:line="480" w:lineRule="auto"/>
      <w:ind w:left="283"/>
    </w:pPr>
  </w:style>
  <w:style w:type="character" w:customStyle="1" w:styleId="BodyTextIndent2Char">
    <w:name w:val="Body Text Indent 2 Char"/>
    <w:basedOn w:val="DefaultParagraphFont"/>
    <w:link w:val="BodyTextIndent2"/>
    <w:uiPriority w:val="99"/>
    <w:semiHidden/>
    <w:rsid w:val="00E6157B"/>
  </w:style>
  <w:style w:type="paragraph" w:styleId="BodyTextIndent3">
    <w:name w:val="Body Text Indent 3"/>
    <w:basedOn w:val="Normal"/>
    <w:link w:val="BodyTextIndent3Char"/>
    <w:uiPriority w:val="99"/>
    <w:semiHidden/>
    <w:rsid w:val="00E6157B"/>
    <w:pPr>
      <w:ind w:left="283"/>
    </w:pPr>
    <w:rPr>
      <w:sz w:val="16"/>
      <w:szCs w:val="16"/>
    </w:rPr>
  </w:style>
  <w:style w:type="character" w:customStyle="1" w:styleId="BodyTextIndent3Char">
    <w:name w:val="Body Text Indent 3 Char"/>
    <w:basedOn w:val="DefaultParagraphFont"/>
    <w:link w:val="BodyTextIndent3"/>
    <w:uiPriority w:val="99"/>
    <w:semiHidden/>
    <w:rsid w:val="00E6157B"/>
    <w:rPr>
      <w:sz w:val="16"/>
      <w:szCs w:val="16"/>
    </w:rPr>
  </w:style>
  <w:style w:type="character" w:styleId="BookTitle">
    <w:name w:val="Book Title"/>
    <w:basedOn w:val="DefaultParagraphFont"/>
    <w:uiPriority w:val="33"/>
    <w:semiHidden/>
    <w:qFormat/>
    <w:locked/>
    <w:rsid w:val="00E6157B"/>
    <w:rPr>
      <w:b/>
      <w:bCs/>
      <w:i/>
      <w:iCs/>
      <w:spacing w:val="5"/>
    </w:rPr>
  </w:style>
  <w:style w:type="paragraph" w:styleId="Closing">
    <w:name w:val="Closing"/>
    <w:basedOn w:val="Normal"/>
    <w:link w:val="ClosingChar"/>
    <w:uiPriority w:val="99"/>
    <w:semiHidden/>
    <w:locked/>
    <w:rsid w:val="00E6157B"/>
    <w:pPr>
      <w:spacing w:before="0" w:after="0"/>
      <w:ind w:left="4252"/>
    </w:pPr>
  </w:style>
  <w:style w:type="character" w:customStyle="1" w:styleId="ClosingChar">
    <w:name w:val="Closing Char"/>
    <w:basedOn w:val="DefaultParagraphFont"/>
    <w:link w:val="Closing"/>
    <w:uiPriority w:val="99"/>
    <w:semiHidden/>
    <w:rsid w:val="00E6157B"/>
  </w:style>
  <w:style w:type="character" w:styleId="CommentReference">
    <w:name w:val="annotation reference"/>
    <w:basedOn w:val="DefaultParagraphFont"/>
    <w:uiPriority w:val="99"/>
    <w:semiHidden/>
    <w:locked/>
    <w:rsid w:val="00E6157B"/>
    <w:rPr>
      <w:sz w:val="16"/>
      <w:szCs w:val="16"/>
    </w:rPr>
  </w:style>
  <w:style w:type="paragraph" w:styleId="CommentText">
    <w:name w:val="annotation text"/>
    <w:basedOn w:val="Normal"/>
    <w:link w:val="CommentTextChar"/>
    <w:uiPriority w:val="99"/>
    <w:semiHidden/>
    <w:locked/>
    <w:rsid w:val="00E6157B"/>
  </w:style>
  <w:style w:type="character" w:customStyle="1" w:styleId="CommentTextChar">
    <w:name w:val="Comment Text Char"/>
    <w:basedOn w:val="DefaultParagraphFont"/>
    <w:link w:val="CommentText"/>
    <w:uiPriority w:val="99"/>
    <w:semiHidden/>
    <w:rsid w:val="00E6157B"/>
  </w:style>
  <w:style w:type="paragraph" w:styleId="CommentSubject">
    <w:name w:val="annotation subject"/>
    <w:basedOn w:val="CommentText"/>
    <w:next w:val="CommentText"/>
    <w:link w:val="CommentSubjectChar"/>
    <w:uiPriority w:val="99"/>
    <w:semiHidden/>
    <w:locked/>
    <w:rsid w:val="00E6157B"/>
    <w:rPr>
      <w:b/>
      <w:bCs/>
    </w:rPr>
  </w:style>
  <w:style w:type="character" w:customStyle="1" w:styleId="CommentSubjectChar">
    <w:name w:val="Comment Subject Char"/>
    <w:basedOn w:val="CommentTextChar"/>
    <w:link w:val="CommentSubject"/>
    <w:uiPriority w:val="99"/>
    <w:semiHidden/>
    <w:rsid w:val="00E6157B"/>
    <w:rPr>
      <w:b/>
      <w:bCs/>
    </w:rPr>
  </w:style>
  <w:style w:type="paragraph" w:styleId="DocumentMap">
    <w:name w:val="Document Map"/>
    <w:basedOn w:val="Normal"/>
    <w:link w:val="DocumentMapChar"/>
    <w:uiPriority w:val="99"/>
    <w:semiHidden/>
    <w:locked/>
    <w:rsid w:val="00E6157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6157B"/>
    <w:rPr>
      <w:rFonts w:ascii="Segoe UI" w:hAnsi="Segoe UI" w:cs="Segoe UI"/>
      <w:sz w:val="16"/>
      <w:szCs w:val="16"/>
    </w:rPr>
  </w:style>
  <w:style w:type="paragraph" w:styleId="E-mailSignature">
    <w:name w:val="E-mail Signature"/>
    <w:basedOn w:val="Normal"/>
    <w:link w:val="E-mailSignatureChar"/>
    <w:uiPriority w:val="99"/>
    <w:semiHidden/>
    <w:locked/>
    <w:rsid w:val="00E6157B"/>
    <w:pPr>
      <w:spacing w:before="0" w:after="0"/>
    </w:pPr>
  </w:style>
  <w:style w:type="character" w:customStyle="1" w:styleId="E-mailSignatureChar">
    <w:name w:val="E-mail Signature Char"/>
    <w:basedOn w:val="DefaultParagraphFont"/>
    <w:link w:val="E-mailSignature"/>
    <w:uiPriority w:val="99"/>
    <w:semiHidden/>
    <w:rsid w:val="00E6157B"/>
  </w:style>
  <w:style w:type="character" w:styleId="Emphasis">
    <w:name w:val="Emphasis"/>
    <w:basedOn w:val="DefaultParagraphFont"/>
    <w:uiPriority w:val="20"/>
    <w:semiHidden/>
    <w:qFormat/>
    <w:locked/>
    <w:rsid w:val="00E6157B"/>
    <w:rPr>
      <w:i/>
      <w:iCs/>
    </w:rPr>
  </w:style>
  <w:style w:type="character" w:styleId="EndnoteReference">
    <w:name w:val="endnote reference"/>
    <w:basedOn w:val="DefaultParagraphFont"/>
    <w:uiPriority w:val="99"/>
    <w:semiHidden/>
    <w:locked/>
    <w:rsid w:val="00E6157B"/>
    <w:rPr>
      <w:vertAlign w:val="superscript"/>
    </w:rPr>
  </w:style>
  <w:style w:type="paragraph" w:styleId="EndnoteText">
    <w:name w:val="endnote text"/>
    <w:basedOn w:val="Normal"/>
    <w:link w:val="EndnoteTextChar"/>
    <w:uiPriority w:val="99"/>
    <w:semiHidden/>
    <w:locked/>
    <w:rsid w:val="00E6157B"/>
    <w:pPr>
      <w:spacing w:before="0" w:after="0"/>
    </w:pPr>
  </w:style>
  <w:style w:type="character" w:customStyle="1" w:styleId="EndnoteTextChar">
    <w:name w:val="Endnote Text Char"/>
    <w:basedOn w:val="DefaultParagraphFont"/>
    <w:link w:val="EndnoteText"/>
    <w:uiPriority w:val="99"/>
    <w:semiHidden/>
    <w:rsid w:val="00E6157B"/>
  </w:style>
  <w:style w:type="paragraph" w:styleId="EnvelopeReturn">
    <w:name w:val="envelope return"/>
    <w:basedOn w:val="Normal"/>
    <w:uiPriority w:val="99"/>
    <w:semiHidden/>
    <w:rsid w:val="00E6157B"/>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E6157B"/>
    <w:rPr>
      <w:color w:val="2B579A"/>
      <w:shd w:val="clear" w:color="auto" w:fill="E1DFDD"/>
    </w:rPr>
  </w:style>
  <w:style w:type="character" w:styleId="HTMLAcronym">
    <w:name w:val="HTML Acronym"/>
    <w:basedOn w:val="DefaultParagraphFont"/>
    <w:uiPriority w:val="99"/>
    <w:semiHidden/>
    <w:locked/>
    <w:rsid w:val="00E6157B"/>
  </w:style>
  <w:style w:type="paragraph" w:styleId="HTMLAddress">
    <w:name w:val="HTML Address"/>
    <w:basedOn w:val="Normal"/>
    <w:link w:val="HTMLAddressChar"/>
    <w:uiPriority w:val="99"/>
    <w:semiHidden/>
    <w:locked/>
    <w:rsid w:val="00E6157B"/>
    <w:pPr>
      <w:spacing w:before="0" w:after="0"/>
    </w:pPr>
    <w:rPr>
      <w:i/>
      <w:iCs/>
    </w:rPr>
  </w:style>
  <w:style w:type="character" w:customStyle="1" w:styleId="HTMLAddressChar">
    <w:name w:val="HTML Address Char"/>
    <w:basedOn w:val="DefaultParagraphFont"/>
    <w:link w:val="HTMLAddress"/>
    <w:uiPriority w:val="99"/>
    <w:semiHidden/>
    <w:rsid w:val="00E6157B"/>
    <w:rPr>
      <w:i/>
      <w:iCs/>
    </w:rPr>
  </w:style>
  <w:style w:type="character" w:styleId="HTMLCite">
    <w:name w:val="HTML Cite"/>
    <w:basedOn w:val="DefaultParagraphFont"/>
    <w:uiPriority w:val="99"/>
    <w:semiHidden/>
    <w:locked/>
    <w:rsid w:val="00E6157B"/>
    <w:rPr>
      <w:i/>
      <w:iCs/>
    </w:rPr>
  </w:style>
  <w:style w:type="character" w:styleId="HTMLCode">
    <w:name w:val="HTML Code"/>
    <w:basedOn w:val="DefaultParagraphFont"/>
    <w:uiPriority w:val="99"/>
    <w:semiHidden/>
    <w:locked/>
    <w:rsid w:val="00E6157B"/>
    <w:rPr>
      <w:rFonts w:ascii="Consolas" w:hAnsi="Consolas"/>
      <w:sz w:val="20"/>
      <w:szCs w:val="20"/>
    </w:rPr>
  </w:style>
  <w:style w:type="character" w:styleId="HTMLDefinition">
    <w:name w:val="HTML Definition"/>
    <w:basedOn w:val="DefaultParagraphFont"/>
    <w:uiPriority w:val="99"/>
    <w:semiHidden/>
    <w:locked/>
    <w:rsid w:val="00E6157B"/>
    <w:rPr>
      <w:i/>
      <w:iCs/>
    </w:rPr>
  </w:style>
  <w:style w:type="character" w:styleId="HTMLKeyboard">
    <w:name w:val="HTML Keyboard"/>
    <w:basedOn w:val="DefaultParagraphFont"/>
    <w:uiPriority w:val="99"/>
    <w:semiHidden/>
    <w:locked/>
    <w:rsid w:val="00E6157B"/>
    <w:rPr>
      <w:rFonts w:ascii="Consolas" w:hAnsi="Consolas"/>
      <w:sz w:val="20"/>
      <w:szCs w:val="20"/>
    </w:rPr>
  </w:style>
  <w:style w:type="paragraph" w:styleId="HTMLPreformatted">
    <w:name w:val="HTML Preformatted"/>
    <w:basedOn w:val="Normal"/>
    <w:link w:val="HTMLPreformattedChar"/>
    <w:uiPriority w:val="99"/>
    <w:semiHidden/>
    <w:locked/>
    <w:rsid w:val="00E6157B"/>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E6157B"/>
    <w:rPr>
      <w:rFonts w:ascii="Consolas" w:hAnsi="Consolas"/>
    </w:rPr>
  </w:style>
  <w:style w:type="character" w:styleId="HTMLSample">
    <w:name w:val="HTML Sample"/>
    <w:basedOn w:val="DefaultParagraphFont"/>
    <w:uiPriority w:val="99"/>
    <w:semiHidden/>
    <w:locked/>
    <w:rsid w:val="00E6157B"/>
    <w:rPr>
      <w:rFonts w:ascii="Consolas" w:hAnsi="Consolas"/>
      <w:sz w:val="24"/>
      <w:szCs w:val="24"/>
    </w:rPr>
  </w:style>
  <w:style w:type="character" w:styleId="HTMLTypewriter">
    <w:name w:val="HTML Typewriter"/>
    <w:basedOn w:val="DefaultParagraphFont"/>
    <w:uiPriority w:val="99"/>
    <w:semiHidden/>
    <w:locked/>
    <w:rsid w:val="00E6157B"/>
    <w:rPr>
      <w:rFonts w:ascii="Consolas" w:hAnsi="Consolas"/>
      <w:sz w:val="20"/>
      <w:szCs w:val="20"/>
    </w:rPr>
  </w:style>
  <w:style w:type="character" w:styleId="HTMLVariable">
    <w:name w:val="HTML Variable"/>
    <w:basedOn w:val="DefaultParagraphFont"/>
    <w:uiPriority w:val="99"/>
    <w:semiHidden/>
    <w:locked/>
    <w:rsid w:val="00E6157B"/>
    <w:rPr>
      <w:i/>
      <w:iCs/>
    </w:rPr>
  </w:style>
  <w:style w:type="paragraph" w:styleId="Index1">
    <w:name w:val="index 1"/>
    <w:basedOn w:val="Normal"/>
    <w:next w:val="Normal"/>
    <w:autoRedefine/>
    <w:uiPriority w:val="99"/>
    <w:semiHidden/>
    <w:locked/>
    <w:rsid w:val="00E6157B"/>
    <w:pPr>
      <w:spacing w:before="0" w:after="0"/>
      <w:ind w:left="200" w:hanging="200"/>
    </w:pPr>
  </w:style>
  <w:style w:type="paragraph" w:styleId="Index2">
    <w:name w:val="index 2"/>
    <w:basedOn w:val="Normal"/>
    <w:next w:val="Normal"/>
    <w:autoRedefine/>
    <w:uiPriority w:val="99"/>
    <w:semiHidden/>
    <w:locked/>
    <w:rsid w:val="00E6157B"/>
    <w:pPr>
      <w:spacing w:before="0" w:after="0"/>
      <w:ind w:left="400" w:hanging="200"/>
    </w:pPr>
  </w:style>
  <w:style w:type="paragraph" w:styleId="Index3">
    <w:name w:val="index 3"/>
    <w:basedOn w:val="Normal"/>
    <w:next w:val="Normal"/>
    <w:autoRedefine/>
    <w:uiPriority w:val="99"/>
    <w:semiHidden/>
    <w:locked/>
    <w:rsid w:val="00E6157B"/>
    <w:pPr>
      <w:spacing w:before="0" w:after="0"/>
      <w:ind w:left="600" w:hanging="200"/>
    </w:pPr>
  </w:style>
  <w:style w:type="paragraph" w:styleId="Index4">
    <w:name w:val="index 4"/>
    <w:basedOn w:val="Normal"/>
    <w:next w:val="Normal"/>
    <w:autoRedefine/>
    <w:uiPriority w:val="99"/>
    <w:semiHidden/>
    <w:locked/>
    <w:rsid w:val="00E6157B"/>
    <w:pPr>
      <w:spacing w:before="0" w:after="0"/>
      <w:ind w:left="800" w:hanging="200"/>
    </w:pPr>
  </w:style>
  <w:style w:type="paragraph" w:styleId="Index5">
    <w:name w:val="index 5"/>
    <w:basedOn w:val="Normal"/>
    <w:next w:val="Normal"/>
    <w:autoRedefine/>
    <w:uiPriority w:val="99"/>
    <w:semiHidden/>
    <w:locked/>
    <w:rsid w:val="00E6157B"/>
    <w:pPr>
      <w:spacing w:before="0" w:after="0"/>
      <w:ind w:left="1000" w:hanging="200"/>
    </w:pPr>
  </w:style>
  <w:style w:type="paragraph" w:styleId="Index6">
    <w:name w:val="index 6"/>
    <w:basedOn w:val="Normal"/>
    <w:next w:val="Normal"/>
    <w:autoRedefine/>
    <w:uiPriority w:val="99"/>
    <w:semiHidden/>
    <w:locked/>
    <w:rsid w:val="00E6157B"/>
    <w:pPr>
      <w:spacing w:before="0" w:after="0"/>
      <w:ind w:left="1200" w:hanging="200"/>
    </w:pPr>
  </w:style>
  <w:style w:type="paragraph" w:styleId="Index7">
    <w:name w:val="index 7"/>
    <w:basedOn w:val="Normal"/>
    <w:next w:val="Normal"/>
    <w:autoRedefine/>
    <w:uiPriority w:val="99"/>
    <w:semiHidden/>
    <w:locked/>
    <w:rsid w:val="00E6157B"/>
    <w:pPr>
      <w:spacing w:before="0" w:after="0"/>
      <w:ind w:left="1400" w:hanging="200"/>
    </w:pPr>
  </w:style>
  <w:style w:type="paragraph" w:styleId="Index8">
    <w:name w:val="index 8"/>
    <w:basedOn w:val="Normal"/>
    <w:next w:val="Normal"/>
    <w:autoRedefine/>
    <w:uiPriority w:val="99"/>
    <w:semiHidden/>
    <w:locked/>
    <w:rsid w:val="00E6157B"/>
    <w:pPr>
      <w:spacing w:before="0" w:after="0"/>
      <w:ind w:left="1600" w:hanging="200"/>
    </w:pPr>
  </w:style>
  <w:style w:type="paragraph" w:styleId="Index9">
    <w:name w:val="index 9"/>
    <w:basedOn w:val="Normal"/>
    <w:next w:val="Normal"/>
    <w:autoRedefine/>
    <w:uiPriority w:val="99"/>
    <w:semiHidden/>
    <w:locked/>
    <w:rsid w:val="00E6157B"/>
    <w:pPr>
      <w:spacing w:before="0" w:after="0"/>
      <w:ind w:left="1800" w:hanging="200"/>
    </w:pPr>
  </w:style>
  <w:style w:type="paragraph" w:styleId="IndexHeading">
    <w:name w:val="index heading"/>
    <w:basedOn w:val="Normal"/>
    <w:next w:val="Index1"/>
    <w:uiPriority w:val="99"/>
    <w:semiHidden/>
    <w:locked/>
    <w:rsid w:val="00E6157B"/>
    <w:rPr>
      <w:rFonts w:asciiTheme="majorHAnsi" w:eastAsiaTheme="majorEastAsia" w:hAnsiTheme="majorHAnsi" w:cstheme="majorBidi"/>
      <w:b/>
      <w:bCs/>
    </w:rPr>
  </w:style>
  <w:style w:type="character" w:styleId="IntenseEmphasis">
    <w:name w:val="Intense Emphasis"/>
    <w:basedOn w:val="DefaultParagraphFont"/>
    <w:uiPriority w:val="21"/>
    <w:semiHidden/>
    <w:rsid w:val="00E6157B"/>
    <w:rPr>
      <w:i/>
      <w:iCs/>
      <w:color w:val="075D5F" w:themeColor="accent1"/>
    </w:rPr>
  </w:style>
  <w:style w:type="character" w:styleId="IntenseReference">
    <w:name w:val="Intense Reference"/>
    <w:basedOn w:val="DefaultParagraphFont"/>
    <w:uiPriority w:val="32"/>
    <w:semiHidden/>
    <w:rsid w:val="00E6157B"/>
    <w:rPr>
      <w:b/>
      <w:bCs/>
      <w:smallCaps/>
      <w:color w:val="075D5F" w:themeColor="accent1"/>
      <w:spacing w:val="5"/>
    </w:rPr>
  </w:style>
  <w:style w:type="character" w:styleId="LineNumber">
    <w:name w:val="line number"/>
    <w:basedOn w:val="DefaultParagraphFont"/>
    <w:uiPriority w:val="99"/>
    <w:semiHidden/>
    <w:locked/>
    <w:rsid w:val="00E6157B"/>
  </w:style>
  <w:style w:type="paragraph" w:styleId="MacroText">
    <w:name w:val="macro"/>
    <w:link w:val="MacroTextChar"/>
    <w:uiPriority w:val="99"/>
    <w:semiHidden/>
    <w:locked/>
    <w:rsid w:val="00E6157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E6157B"/>
    <w:rPr>
      <w:rFonts w:ascii="Consolas" w:hAnsi="Consolas"/>
    </w:rPr>
  </w:style>
  <w:style w:type="character" w:styleId="Mention">
    <w:name w:val="Mention"/>
    <w:basedOn w:val="DefaultParagraphFont"/>
    <w:uiPriority w:val="99"/>
    <w:semiHidden/>
    <w:locked/>
    <w:rsid w:val="00E6157B"/>
    <w:rPr>
      <w:color w:val="2B579A"/>
      <w:shd w:val="clear" w:color="auto" w:fill="E1DFDD"/>
    </w:rPr>
  </w:style>
  <w:style w:type="paragraph" w:styleId="MessageHeader">
    <w:name w:val="Message Header"/>
    <w:basedOn w:val="Normal"/>
    <w:link w:val="MessageHeaderChar"/>
    <w:uiPriority w:val="99"/>
    <w:semiHidden/>
    <w:locked/>
    <w:rsid w:val="00E6157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6157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E6157B"/>
    <w:pPr>
      <w:ind w:left="720"/>
    </w:pPr>
  </w:style>
  <w:style w:type="paragraph" w:styleId="NoteHeading">
    <w:name w:val="Note Heading"/>
    <w:basedOn w:val="Normal"/>
    <w:next w:val="Normal"/>
    <w:link w:val="NoteHeadingChar"/>
    <w:uiPriority w:val="37"/>
    <w:semiHidden/>
    <w:rsid w:val="00E6157B"/>
    <w:pPr>
      <w:spacing w:before="0" w:after="0"/>
    </w:pPr>
  </w:style>
  <w:style w:type="character" w:customStyle="1" w:styleId="NoteHeadingChar">
    <w:name w:val="Note Heading Char"/>
    <w:basedOn w:val="DefaultParagraphFont"/>
    <w:link w:val="NoteHeading"/>
    <w:uiPriority w:val="37"/>
    <w:semiHidden/>
    <w:rsid w:val="00E6157B"/>
  </w:style>
  <w:style w:type="character" w:styleId="PageNumber">
    <w:name w:val="page number"/>
    <w:basedOn w:val="DefaultParagraphFont"/>
    <w:uiPriority w:val="99"/>
    <w:semiHidden/>
    <w:locked/>
    <w:rsid w:val="00E6157B"/>
  </w:style>
  <w:style w:type="paragraph" w:styleId="PlainText">
    <w:name w:val="Plain Text"/>
    <w:basedOn w:val="Normal"/>
    <w:link w:val="PlainTextChar"/>
    <w:uiPriority w:val="99"/>
    <w:semiHidden/>
    <w:rsid w:val="00E6157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E6157B"/>
    <w:rPr>
      <w:rFonts w:ascii="Consolas" w:hAnsi="Consolas"/>
      <w:sz w:val="21"/>
      <w:szCs w:val="21"/>
    </w:rPr>
  </w:style>
  <w:style w:type="character" w:styleId="SmartHyperlink">
    <w:name w:val="Smart Hyperlink"/>
    <w:basedOn w:val="DefaultParagraphFont"/>
    <w:uiPriority w:val="99"/>
    <w:semiHidden/>
    <w:locked/>
    <w:rsid w:val="00E6157B"/>
    <w:rPr>
      <w:u w:val="dotted"/>
    </w:rPr>
  </w:style>
  <w:style w:type="character" w:styleId="SmartLink">
    <w:name w:val="Smart Link"/>
    <w:basedOn w:val="DefaultParagraphFont"/>
    <w:uiPriority w:val="99"/>
    <w:semiHidden/>
    <w:locked/>
    <w:rsid w:val="00E6157B"/>
    <w:rPr>
      <w:color w:val="0000FF"/>
      <w:u w:val="single"/>
      <w:shd w:val="clear" w:color="auto" w:fill="F3F2F1"/>
    </w:rPr>
  </w:style>
  <w:style w:type="character" w:styleId="Strong">
    <w:name w:val="Strong"/>
    <w:basedOn w:val="DefaultParagraphFont"/>
    <w:uiPriority w:val="22"/>
    <w:qFormat/>
    <w:rsid w:val="00E6157B"/>
    <w:rPr>
      <w:b/>
      <w:bCs/>
    </w:rPr>
  </w:style>
  <w:style w:type="character" w:styleId="SubtleEmphasis">
    <w:name w:val="Subtle Emphasis"/>
    <w:basedOn w:val="DefaultParagraphFont"/>
    <w:uiPriority w:val="19"/>
    <w:semiHidden/>
    <w:rsid w:val="00E6157B"/>
    <w:rPr>
      <w:i/>
      <w:iCs/>
      <w:color w:val="404040" w:themeColor="text1" w:themeTint="BF"/>
    </w:rPr>
  </w:style>
  <w:style w:type="character" w:styleId="SubtleReference">
    <w:name w:val="Subtle Reference"/>
    <w:basedOn w:val="DefaultParagraphFont"/>
    <w:uiPriority w:val="31"/>
    <w:semiHidden/>
    <w:rsid w:val="00E6157B"/>
    <w:rPr>
      <w:smallCaps/>
      <w:color w:val="5A5A5A" w:themeColor="text1" w:themeTint="A5"/>
    </w:rPr>
  </w:style>
  <w:style w:type="paragraph" w:styleId="TableofAuthorities">
    <w:name w:val="table of authorities"/>
    <w:basedOn w:val="Normal"/>
    <w:next w:val="Normal"/>
    <w:uiPriority w:val="99"/>
    <w:semiHidden/>
    <w:rsid w:val="00E6157B"/>
    <w:pPr>
      <w:spacing w:after="0"/>
      <w:ind w:left="200" w:hanging="200"/>
    </w:pPr>
  </w:style>
  <w:style w:type="paragraph" w:styleId="TOAHeading">
    <w:name w:val="toa heading"/>
    <w:basedOn w:val="Normal"/>
    <w:next w:val="Normal"/>
    <w:uiPriority w:val="99"/>
    <w:semiHidden/>
    <w:rsid w:val="00E6157B"/>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E6157B"/>
    <w:pPr>
      <w:spacing w:after="100"/>
      <w:ind w:left="1200"/>
    </w:pPr>
  </w:style>
  <w:style w:type="paragraph" w:styleId="TOC8">
    <w:name w:val="toc 8"/>
    <w:basedOn w:val="Normal"/>
    <w:next w:val="Normal"/>
    <w:autoRedefine/>
    <w:uiPriority w:val="39"/>
    <w:semiHidden/>
    <w:rsid w:val="00E6157B"/>
    <w:pPr>
      <w:spacing w:after="100"/>
      <w:ind w:left="1400"/>
    </w:pPr>
  </w:style>
  <w:style w:type="paragraph" w:styleId="TOC9">
    <w:name w:val="toc 9"/>
    <w:basedOn w:val="Normal"/>
    <w:next w:val="Normal"/>
    <w:autoRedefine/>
    <w:uiPriority w:val="39"/>
    <w:semiHidden/>
    <w:rsid w:val="00E6157B"/>
    <w:pPr>
      <w:spacing w:after="100"/>
      <w:ind w:left="1600"/>
    </w:pPr>
  </w:style>
  <w:style w:type="character" w:styleId="UnresolvedMention">
    <w:name w:val="Unresolved Mention"/>
    <w:basedOn w:val="DefaultParagraphFont"/>
    <w:uiPriority w:val="99"/>
    <w:semiHidden/>
    <w:locked/>
    <w:rsid w:val="00E6157B"/>
    <w:rPr>
      <w:color w:val="605E5C"/>
      <w:shd w:val="clear" w:color="auto" w:fill="E1DFDD"/>
    </w:rPr>
  </w:style>
  <w:style w:type="table" w:customStyle="1" w:styleId="TablePlainNoSpacing">
    <w:name w:val="Table Plain No Spacing"/>
    <w:basedOn w:val="TablePlain"/>
    <w:uiPriority w:val="99"/>
    <w:rsid w:val="00E6157B"/>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E6157B"/>
    <w:rPr>
      <w:color w:val="FFFFFF" w:themeColor="background1"/>
    </w:rPr>
  </w:style>
  <w:style w:type="paragraph" w:customStyle="1" w:styleId="DarkVersion">
    <w:name w:val="Dark Version"/>
    <w:basedOn w:val="LightVersion"/>
    <w:uiPriority w:val="36"/>
    <w:semiHidden/>
    <w:unhideWhenUsed/>
    <w:rsid w:val="00E6157B"/>
    <w:rPr>
      <w:color w:val="FFFFFF" w:themeColor="background1"/>
    </w:rPr>
  </w:style>
  <w:style w:type="paragraph" w:customStyle="1" w:styleId="LightDocumentType">
    <w:name w:val="Light Document Type"/>
    <w:basedOn w:val="Normal"/>
    <w:uiPriority w:val="36"/>
    <w:semiHidden/>
    <w:unhideWhenUsed/>
    <w:rsid w:val="00E6157B"/>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E6157B"/>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E6157B"/>
    <w:pPr>
      <w:framePr w:wrap="around" w:vAnchor="page" w:hAnchor="page" w:x="557" w:y="12690"/>
    </w:pPr>
  </w:style>
  <w:style w:type="paragraph" w:customStyle="1" w:styleId="DarkBackCoverText">
    <w:name w:val="Dark Back Cover Text"/>
    <w:basedOn w:val="Normal"/>
    <w:uiPriority w:val="36"/>
    <w:semiHidden/>
    <w:unhideWhenUsed/>
    <w:rsid w:val="00E6157B"/>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E6157B"/>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E6157B"/>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E6157B"/>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E6157B"/>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E6157B"/>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E6157B"/>
    <w:pPr>
      <w:spacing w:before="480"/>
      <w:ind w:left="1021"/>
    </w:pPr>
  </w:style>
  <w:style w:type="paragraph" w:customStyle="1" w:styleId="ProjectPlanCoverSubtitle">
    <w:name w:val="Project Plan Cover Subtitle"/>
    <w:basedOn w:val="DarkReportSubtitle"/>
    <w:uiPriority w:val="36"/>
    <w:semiHidden/>
    <w:unhideWhenUsed/>
    <w:rsid w:val="00E6157B"/>
    <w:pPr>
      <w:spacing w:after="5500"/>
      <w:contextualSpacing/>
    </w:pPr>
  </w:style>
  <w:style w:type="paragraph" w:customStyle="1" w:styleId="BannerTitle">
    <w:name w:val="Banner Title"/>
    <w:basedOn w:val="Header"/>
    <w:next w:val="BannerSubtitle"/>
    <w:uiPriority w:val="99"/>
    <w:rsid w:val="00E6157B"/>
    <w:rPr>
      <w:rFonts w:ascii="VIC Light" w:hAnsi="VIC Light"/>
      <w:sz w:val="48"/>
    </w:rPr>
  </w:style>
  <w:style w:type="paragraph" w:customStyle="1" w:styleId="BannerSubtitle">
    <w:name w:val="Banner Subtitle"/>
    <w:basedOn w:val="BannerTitle"/>
    <w:uiPriority w:val="99"/>
    <w:rsid w:val="00E6157B"/>
    <w:pPr>
      <w:spacing w:after="300"/>
      <w:contextualSpacing/>
    </w:pPr>
    <w:rPr>
      <w:sz w:val="22"/>
    </w:rPr>
  </w:style>
  <w:style w:type="numbering" w:customStyle="1" w:styleId="Numbering">
    <w:name w:val="Numbering"/>
    <w:uiPriority w:val="99"/>
    <w:rsid w:val="00E6157B"/>
    <w:pPr>
      <w:numPr>
        <w:numId w:val="10"/>
      </w:numPr>
    </w:pPr>
  </w:style>
  <w:style w:type="paragraph" w:customStyle="1" w:styleId="Heading1NoTOC">
    <w:name w:val="Heading 1 No TOC"/>
    <w:basedOn w:val="Heading1"/>
    <w:next w:val="Normal"/>
    <w:uiPriority w:val="9"/>
    <w:qFormat/>
    <w:rsid w:val="00E6157B"/>
  </w:style>
  <w:style w:type="paragraph" w:customStyle="1" w:styleId="Heading2NoTOC">
    <w:name w:val="Heading 2 No TOC"/>
    <w:basedOn w:val="Heading2"/>
    <w:next w:val="Normal"/>
    <w:uiPriority w:val="9"/>
    <w:qFormat/>
    <w:rsid w:val="00E6157B"/>
  </w:style>
  <w:style w:type="paragraph" w:customStyle="1" w:styleId="Heading3NoTOC">
    <w:name w:val="Heading 3 No TOC"/>
    <w:basedOn w:val="Heading3"/>
    <w:next w:val="Normal"/>
    <w:uiPriority w:val="9"/>
    <w:qFormat/>
    <w:rsid w:val="00E6157B"/>
  </w:style>
  <w:style w:type="table" w:customStyle="1" w:styleId="DTPDefaulttable">
    <w:name w:val="DTP Default table"/>
    <w:basedOn w:val="TableNormal"/>
    <w:uiPriority w:val="99"/>
    <w:rsid w:val="00EB1C05"/>
    <w:pPr>
      <w:spacing w:before="0" w:after="0"/>
    </w:pPr>
    <w:rPr>
      <w:color w:val="auto"/>
      <w:sz w:val="22"/>
      <w:szCs w:val="22"/>
    </w:rPr>
    <w:tblPr>
      <w:tblStyleRowBandSize w:val="1"/>
      <w:tblBorders>
        <w:bottom w:val="single" w:sz="8" w:space="0" w:color="81858F" w:themeColor="accent6" w:themeTint="99"/>
        <w:insideH w:val="single" w:sz="8" w:space="0" w:color="81858F" w:themeColor="accent6" w:themeTint="99"/>
      </w:tblBorders>
    </w:tblPr>
    <w:tblStylePr w:type="firstRow">
      <w:rPr>
        <w:b/>
        <w:color w:val="FFFFFF" w:themeColor="background1"/>
      </w:rPr>
      <w:tblPr/>
      <w:tcPr>
        <w:shd w:val="clear" w:color="auto" w:fill="36383D" w:themeFill="accent6"/>
      </w:tcPr>
    </w:tblStylePr>
    <w:tblStylePr w:type="lastRow">
      <w:tblPr/>
      <w:tcPr>
        <w:tcBorders>
          <w:top w:val="single" w:sz="18" w:space="0" w:color="81858F" w:themeColor="accent6" w:themeTint="99"/>
          <w:left w:val="nil"/>
          <w:bottom w:val="single" w:sz="8" w:space="0" w:color="81858F"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TableHeading">
    <w:name w:val="Table Heading"/>
    <w:basedOn w:val="Normal"/>
    <w:link w:val="TableHeadingChar"/>
    <w:qFormat/>
    <w:rsid w:val="002F7284"/>
    <w:pPr>
      <w:keepNext/>
    </w:pPr>
    <w:rPr>
      <w:b/>
      <w:sz w:val="18"/>
    </w:rPr>
  </w:style>
  <w:style w:type="character" w:customStyle="1" w:styleId="TableHeadingChar">
    <w:name w:val="Table Heading Char"/>
    <w:basedOn w:val="DefaultParagraphFont"/>
    <w:link w:val="TableHeading"/>
    <w:rsid w:val="002F7284"/>
    <w:rPr>
      <w:b/>
      <w:sz w:val="18"/>
    </w:rPr>
  </w:style>
  <w:style w:type="paragraph" w:styleId="Revision">
    <w:name w:val="Revision"/>
    <w:hidden/>
    <w:uiPriority w:val="99"/>
    <w:semiHidden/>
    <w:rsid w:val="00CD12E3"/>
    <w:pPr>
      <w:spacing w:before="0" w:after="0"/>
    </w:pPr>
  </w:style>
  <w:style w:type="character" w:customStyle="1" w:styleId="normaltextrun">
    <w:name w:val="normaltextrun"/>
    <w:basedOn w:val="DefaultParagraphFont"/>
    <w:rsid w:val="003C2C6B"/>
  </w:style>
  <w:style w:type="paragraph" w:customStyle="1" w:styleId="StyleX">
    <w:name w:val="StyleX"/>
    <w:basedOn w:val="Normal"/>
    <w:link w:val="StyleXChar"/>
    <w:qFormat/>
    <w:rsid w:val="007A5C46"/>
    <w:rPr>
      <w:color w:val="404040" w:themeColor="text1" w:themeTint="BF"/>
      <w:sz w:val="28"/>
    </w:rPr>
  </w:style>
  <w:style w:type="character" w:customStyle="1" w:styleId="StyleXChar">
    <w:name w:val="StyleX Char"/>
    <w:basedOn w:val="DefaultParagraphFont"/>
    <w:link w:val="StyleX"/>
    <w:rsid w:val="007A5C46"/>
    <w:rPr>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05020">
      <w:bodyDiv w:val="1"/>
      <w:marLeft w:val="0"/>
      <w:marRight w:val="0"/>
      <w:marTop w:val="0"/>
      <w:marBottom w:val="0"/>
      <w:divBdr>
        <w:top w:val="none" w:sz="0" w:space="0" w:color="auto"/>
        <w:left w:val="none" w:sz="0" w:space="0" w:color="auto"/>
        <w:bottom w:val="none" w:sz="0" w:space="0" w:color="auto"/>
        <w:right w:val="none" w:sz="0" w:space="0" w:color="auto"/>
      </w:divBdr>
      <w:divsChild>
        <w:div w:id="1586300702">
          <w:marLeft w:val="0"/>
          <w:marRight w:val="0"/>
          <w:marTop w:val="100"/>
          <w:marBottom w:val="0"/>
          <w:divBdr>
            <w:top w:val="none" w:sz="0" w:space="0" w:color="auto"/>
            <w:left w:val="none" w:sz="0" w:space="0" w:color="auto"/>
            <w:bottom w:val="none" w:sz="0" w:space="0" w:color="auto"/>
            <w:right w:val="none" w:sz="0" w:space="0" w:color="auto"/>
          </w:divBdr>
        </w:div>
      </w:divsChild>
    </w:div>
    <w:div w:id="543104826">
      <w:bodyDiv w:val="1"/>
      <w:marLeft w:val="0"/>
      <w:marRight w:val="0"/>
      <w:marTop w:val="0"/>
      <w:marBottom w:val="0"/>
      <w:divBdr>
        <w:top w:val="none" w:sz="0" w:space="0" w:color="auto"/>
        <w:left w:val="none" w:sz="0" w:space="0" w:color="auto"/>
        <w:bottom w:val="none" w:sz="0" w:space="0" w:color="auto"/>
        <w:right w:val="none" w:sz="0" w:space="0" w:color="auto"/>
      </w:divBdr>
    </w:div>
    <w:div w:id="778069754">
      <w:bodyDiv w:val="1"/>
      <w:marLeft w:val="0"/>
      <w:marRight w:val="0"/>
      <w:marTop w:val="0"/>
      <w:marBottom w:val="0"/>
      <w:divBdr>
        <w:top w:val="none" w:sz="0" w:space="0" w:color="auto"/>
        <w:left w:val="none" w:sz="0" w:space="0" w:color="auto"/>
        <w:bottom w:val="none" w:sz="0" w:space="0" w:color="auto"/>
        <w:right w:val="none" w:sz="0" w:space="0" w:color="auto"/>
      </w:divBdr>
    </w:div>
    <w:div w:id="925648786">
      <w:bodyDiv w:val="1"/>
      <w:marLeft w:val="0"/>
      <w:marRight w:val="0"/>
      <w:marTop w:val="0"/>
      <w:marBottom w:val="0"/>
      <w:divBdr>
        <w:top w:val="none" w:sz="0" w:space="0" w:color="auto"/>
        <w:left w:val="none" w:sz="0" w:space="0" w:color="auto"/>
        <w:bottom w:val="none" w:sz="0" w:space="0" w:color="auto"/>
        <w:right w:val="none" w:sz="0" w:space="0" w:color="auto"/>
      </w:divBdr>
    </w:div>
    <w:div w:id="2084570760">
      <w:bodyDiv w:val="1"/>
      <w:marLeft w:val="0"/>
      <w:marRight w:val="0"/>
      <w:marTop w:val="0"/>
      <w:marBottom w:val="0"/>
      <w:divBdr>
        <w:top w:val="none" w:sz="0" w:space="0" w:color="auto"/>
        <w:left w:val="none" w:sz="0" w:space="0" w:color="auto"/>
        <w:bottom w:val="none" w:sz="0" w:space="0" w:color="auto"/>
        <w:right w:val="none" w:sz="0" w:space="0" w:color="auto"/>
      </w:divBdr>
      <w:divsChild>
        <w:div w:id="37707052">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2BCC3B5384FC5A622D5A0B8B77E74"/>
        <w:category>
          <w:name w:val="General"/>
          <w:gallery w:val="placeholder"/>
        </w:category>
        <w:types>
          <w:type w:val="bbPlcHdr"/>
        </w:types>
        <w:behaviors>
          <w:behavior w:val="content"/>
        </w:behaviors>
        <w:guid w:val="{4FE87943-4C23-4E17-8E5E-737489DDF8E0}"/>
      </w:docPartPr>
      <w:docPartBody>
        <w:p w:rsidR="0001163B" w:rsidRDefault="0001163B">
          <w:pPr>
            <w:pStyle w:val="F722BCC3B5384FC5A622D5A0B8B77E74"/>
          </w:pPr>
          <w:r w:rsidRPr="009515DC">
            <w:rPr>
              <w:rStyle w:val="PlaceholderText"/>
              <w:highlight w:val="lightGray"/>
            </w:rPr>
            <w:t>[Building and room]</w:t>
          </w:r>
        </w:p>
      </w:docPartBody>
    </w:docPart>
    <w:docPart>
      <w:docPartPr>
        <w:name w:val="EA5D9062C6034AA5A4CDCE6D035BBBF3"/>
        <w:category>
          <w:name w:val="General"/>
          <w:gallery w:val="placeholder"/>
        </w:category>
        <w:types>
          <w:type w:val="bbPlcHdr"/>
        </w:types>
        <w:behaviors>
          <w:behavior w:val="content"/>
        </w:behaviors>
        <w:guid w:val="{AEE7A8CF-AB29-4245-A613-E3AC7F97E2F5}"/>
      </w:docPartPr>
      <w:docPartBody>
        <w:p w:rsidR="0001163B" w:rsidRDefault="00237D50" w:rsidP="00237D50">
          <w:pPr>
            <w:pStyle w:val="EA5D9062C6034AA5A4CDCE6D035BBBF3"/>
          </w:pPr>
          <w:r w:rsidRPr="009515DC">
            <w:rPr>
              <w:rStyle w:val="PlaceholderText"/>
              <w:highlight w:val="lightGray"/>
            </w:rPr>
            <w:t>[List items as required]</w:t>
          </w:r>
        </w:p>
      </w:docPartBody>
    </w:docPart>
    <w:docPart>
      <w:docPartPr>
        <w:name w:val="B739357FB4E54838BA247D798692CD60"/>
        <w:category>
          <w:name w:val="General"/>
          <w:gallery w:val="placeholder"/>
        </w:category>
        <w:types>
          <w:type w:val="bbPlcHdr"/>
        </w:types>
        <w:behaviors>
          <w:behavior w:val="content"/>
        </w:behaviors>
        <w:guid w:val="{7E57F894-2878-472A-B994-9ED7D78A682B}"/>
      </w:docPartPr>
      <w:docPartBody>
        <w:p w:rsidR="00156967" w:rsidRDefault="00884098" w:rsidP="00884098">
          <w:pPr>
            <w:pStyle w:val="B739357FB4E54838BA247D798692CD60"/>
          </w:pPr>
          <w:r w:rsidRPr="009515DC">
            <w:rPr>
              <w:rStyle w:val="PlaceholderText"/>
              <w:highlight w:val="lightGray"/>
            </w:rPr>
            <w:t>[Building and room]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D50"/>
    <w:rsid w:val="0001163B"/>
    <w:rsid w:val="00065149"/>
    <w:rsid w:val="0008097F"/>
    <w:rsid w:val="00083CB1"/>
    <w:rsid w:val="000B0FD9"/>
    <w:rsid w:val="000F6878"/>
    <w:rsid w:val="00156967"/>
    <w:rsid w:val="0018763B"/>
    <w:rsid w:val="00237D50"/>
    <w:rsid w:val="002D21BF"/>
    <w:rsid w:val="002D725E"/>
    <w:rsid w:val="00363AB2"/>
    <w:rsid w:val="00392058"/>
    <w:rsid w:val="004B0CAD"/>
    <w:rsid w:val="004B5F3B"/>
    <w:rsid w:val="005A0383"/>
    <w:rsid w:val="00664EE6"/>
    <w:rsid w:val="00684DCA"/>
    <w:rsid w:val="00782AF8"/>
    <w:rsid w:val="007B61E1"/>
    <w:rsid w:val="008462DC"/>
    <w:rsid w:val="00884098"/>
    <w:rsid w:val="00885A36"/>
    <w:rsid w:val="008C0AA2"/>
    <w:rsid w:val="008E45A4"/>
    <w:rsid w:val="00961926"/>
    <w:rsid w:val="009C0504"/>
    <w:rsid w:val="009C3A7F"/>
    <w:rsid w:val="00A36B89"/>
    <w:rsid w:val="00A778E4"/>
    <w:rsid w:val="00AB4D54"/>
    <w:rsid w:val="00B5129D"/>
    <w:rsid w:val="00C2037B"/>
    <w:rsid w:val="00C26077"/>
    <w:rsid w:val="00C75933"/>
    <w:rsid w:val="00CA6F11"/>
    <w:rsid w:val="00CB5E0A"/>
    <w:rsid w:val="00D62B0E"/>
    <w:rsid w:val="00DF4602"/>
    <w:rsid w:val="00E86E4D"/>
    <w:rsid w:val="00EB44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4098"/>
    <w:rPr>
      <w:color w:val="808080"/>
    </w:rPr>
  </w:style>
  <w:style w:type="paragraph" w:customStyle="1" w:styleId="F722BCC3B5384FC5A622D5A0B8B77E74">
    <w:name w:val="F722BCC3B5384FC5A622D5A0B8B77E74"/>
  </w:style>
  <w:style w:type="paragraph" w:customStyle="1" w:styleId="EA5D9062C6034AA5A4CDCE6D035BBBF3">
    <w:name w:val="EA5D9062C6034AA5A4CDCE6D035BBBF3"/>
    <w:rsid w:val="00237D50"/>
  </w:style>
  <w:style w:type="paragraph" w:customStyle="1" w:styleId="B739357FB4E54838BA247D798692CD60">
    <w:name w:val="B739357FB4E54838BA247D798692CD60"/>
    <w:rsid w:val="00884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DOCID423-878882233-5345</_dlc_DocId>
    <_dlc_DocIdUrl xmlns="a5f32de4-e402-4188-b034-e71ca7d22e54">
      <Url>https://vicroads.sharepoint.com/sites/ecm_423/_layouts/15/DocIdRedir.aspx?ID=DOCID423-878882233-5345</Url>
      <Description>DOCID423-878882233-5345</Description>
    </_dlc_DocIdUrl>
    <lcf76f155ced4ddcb4097134ff3c332f xmlns="8306869a-2125-465a-bcad-d92f4e9790e0">
      <Terms xmlns="http://schemas.microsoft.com/office/infopath/2007/PartnerControls"/>
    </lcf76f155ced4ddcb4097134ff3c332f>
    <TaxCatchAll xmlns="aa35a53f-75ca-4db8-b0ae-80f14b3c93d9" xsi:nil="true"/>
    <n771d69a070c4babbf278c67c8a2b859 xmlns="aa35a53f-75ca-4db8-b0ae-80f14b3c93d9" xsi:nil="true"/>
    <o2e611f6ba3e4c8f9a895dfb7980639e xmlns="aa35a53f-75ca-4db8-b0ae-80f14b3c93d9" xsi:nil="true"/>
    <pd01c257034b4e86b1f58279a3bd54c6 xmlns="aa35a53f-75ca-4db8-b0ae-80f14b3c93d9" xsi:nil="true"/>
    <ld508a88e6264ce89693af80a72862cb xmlns="aa35a53f-75ca-4db8-b0ae-80f14b3c93d9" xsi:nil="true"/>
    <o85941e134754762b9719660a258a6e6 xmlns="aa35a53f-75ca-4db8-b0ae-80f14b3c93d9" xsi:nil="true"/>
    <k1bd994a94c2413797db3bab8f123f6f xmlns="aa35a53f-75ca-4db8-b0ae-80f14b3c93d9" xsi:nil="true"/>
    <df723ab3fe1c4eb7a0b151674e7ac40d xmlns="aa35a53f-75ca-4db8-b0ae-80f14b3c93d9" xsi:nil="true"/>
    <o24e9b4cf9c6440188f05cd7fdc7b5ea xmlns="aa35a53f-75ca-4db8-b0ae-80f14b3c93d9" xsi:nil="true"/>
    <ece32f50ba964e1fbf627a9d83fe6c01 xmlns="aa35a53f-75ca-4db8-b0ae-80f14b3c93d9" xsi:nil="true"/>
    <mfe9accc5a0b4653a7b513b67ffd122d xmlns="aa35a53f-75ca-4db8-b0ae-80f14b3c93d9" xsi:nil="true"/>
    <fb3179c379644f499d7166d0c985669b xmlns="aa35a53f-75ca-4db8-b0ae-80f14b3c93d9" xsi:nil="true"/>
    <a25c4e3633654d669cbaa09ae6b70789 xmlns="aa35a53f-75ca-4db8-b0ae-80f14b3c93d9" xsi:nil="true"/>
    <ic50d0a05a8e4d9791dac67f8a1e716c xmlns="aa35a53f-75ca-4db8-b0ae-80f14b3c93d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E7FC761ED5B2C24094A40D6E385A102D" ma:contentTypeVersion="16" ma:contentTypeDescription="Create a new document." ma:contentTypeScope="" ma:versionID="552a6859f1b79e9a1c817e4fdb415992">
  <xsd:schema xmlns:xsd="http://www.w3.org/2001/XMLSchema" xmlns:xs="http://www.w3.org/2001/XMLSchema" xmlns:p="http://schemas.microsoft.com/office/2006/metadata/properties" xmlns:ns2="a5f32de4-e402-4188-b034-e71ca7d22e54" xmlns:ns3="aa35a53f-75ca-4db8-b0ae-80f14b3c93d9" xmlns:ns4="8306869a-2125-465a-bcad-d92f4e9790e0" targetNamespace="http://schemas.microsoft.com/office/2006/metadata/properties" ma:root="true" ma:fieldsID="9857f4e799c15f77f2d67477309b1f44" ns2:_="" ns3:_="" ns4:_="">
    <xsd:import namespace="a5f32de4-e402-4188-b034-e71ca7d22e54"/>
    <xsd:import namespace="aa35a53f-75ca-4db8-b0ae-80f14b3c93d9"/>
    <xsd:import namespace="8306869a-2125-465a-bcad-d92f4e9790e0"/>
    <xsd:element name="properties">
      <xsd:complexType>
        <xsd:sequence>
          <xsd:element name="documentManagement">
            <xsd:complexType>
              <xsd:all>
                <xsd:element ref="ns2:_dlc_DocId" minOccurs="0"/>
                <xsd:element ref="ns2:_dlc_DocIdUrl" minOccurs="0"/>
                <xsd:element ref="ns2:_dlc_DocIdPersistId" minOccurs="0"/>
                <xsd:element ref="ns3:df723ab3fe1c4eb7a0b151674e7ac40d" minOccurs="0"/>
                <xsd:element ref="ns3:TaxCatchAll" minOccurs="0"/>
                <xsd:element ref="ns3:o85941e134754762b9719660a258a6e6" minOccurs="0"/>
                <xsd:element ref="ns3:k1bd994a94c2413797db3bab8f123f6f" minOccurs="0"/>
                <xsd:element ref="ns3:a25c4e3633654d669cbaa09ae6b70789"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3:o2e611f6ba3e4c8f9a895dfb7980639e" minOccurs="0"/>
                <xsd:element ref="ns3:ld508a88e6264ce89693af80a72862cb" minOccurs="0"/>
                <xsd:element ref="ns3:o24e9b4cf9c6440188f05cd7fdc7b5ea"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35a53f-75ca-4db8-b0ae-80f14b3c93d9" elementFormDefault="qualified">
    <xsd:import namespace="http://schemas.microsoft.com/office/2006/documentManagement/types"/>
    <xsd:import namespace="http://schemas.microsoft.com/office/infopath/2007/PartnerControls"/>
    <xsd:element name="df723ab3fe1c4eb7a0b151674e7ac40d" ma:index="11" nillable="true" ma:displayName="Copyright Licence Name_0" ma:hidden="true" ma:internalName="df723ab3fe1c4eb7a0b151674e7ac40d">
      <xsd:simpleType>
        <xsd:restriction base="dms:Note"/>
      </xsd:simpleType>
    </xsd:element>
    <xsd:element name="TaxCatchAll" ma:index="12" nillable="true" ma:displayName="Taxonomy Catch All Column" ma:hidden="true" ma:list="{35cf4252-5948-4fad-9c37-44c15b32d895}" ma:internalName="TaxCatchAll" ma:showField="CatchAllData"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o85941e134754762b9719660a258a6e6" ma:index="13" nillable="true" ma:displayName="Copyright Licence Type_0" ma:hidden="true" ma:internalName="o85941e134754762b9719660a258a6e6">
      <xsd:simpleType>
        <xsd:restriction base="dms:Note"/>
      </xsd:simpleType>
    </xsd:element>
    <xsd:element name="k1bd994a94c2413797db3bab8f123f6f" ma:index="14" nillable="true" ma:displayName="Section_0" ma:hidden="true" ma:internalName="k1bd994a94c2413797db3bab8f123f6f">
      <xsd:simpleType>
        <xsd:restriction base="dms:Note"/>
      </xsd:simpleType>
    </xsd:element>
    <xsd:element name="a25c4e3633654d669cbaa09ae6b70789" ma:index="15" nillable="true" ma:displayName="Sub-Section_0" ma:hidden="true" ma:internalName="a25c4e3633654d669cbaa09ae6b70789">
      <xsd:simpleType>
        <xsd:restriction base="dms:Note"/>
      </xsd:simpleType>
    </xsd:element>
    <xsd:element name="ece32f50ba964e1fbf627a9d83fe6c01" ma:index="16" nillable="true" ma:displayName="Agency_0" ma:hidden="true" ma:internalName="ece32f50ba964e1fbf627a9d83fe6c01">
      <xsd:simpleType>
        <xsd:restriction base="dms:Note"/>
      </xsd:simpleType>
    </xsd:element>
    <xsd:element name="ic50d0a05a8e4d9791dac67f8a1e716c" ma:index="17" nillable="true" ma:displayName="Group_0" ma:hidden="true" ma:internalName="ic50d0a05a8e4d9791dac67f8a1e716c">
      <xsd:simpleType>
        <xsd:restriction base="dms:Note"/>
      </xsd:simpleType>
    </xsd:element>
    <xsd:element name="n771d69a070c4babbf278c67c8a2b859" ma:index="18" nillable="true" ma:displayName="Division_0" ma:hidden="true" ma:internalName="n771d69a070c4babbf278c67c8a2b859">
      <xsd:simpleType>
        <xsd:restriction base="dms:Note"/>
      </xsd:simpleType>
    </xsd:element>
    <xsd:element name="mfe9accc5a0b4653a7b513b67ffd122d" ma:index="19" nillable="true" ma:displayName="Branch_0" ma:hidden="true" ma:internalName="mfe9accc5a0b4653a7b513b67ffd122d">
      <xsd:simpleType>
        <xsd:restriction base="dms:Note"/>
      </xsd:simpleType>
    </xsd:element>
    <xsd:element name="pd01c257034b4e86b1f58279a3bd54c6" ma:index="20" nillable="true" ma:displayName="Security Classification_0" ma:hidden="true" ma:internalName="pd01c257034b4e86b1f58279a3bd54c6">
      <xsd:simpleType>
        <xsd:restriction base="dms:Note"/>
      </xsd:simpleType>
    </xsd:element>
    <xsd:element name="fb3179c379644f499d7166d0c985669b" ma:index="21" nillable="true" ma:displayName="Dissemination Limiting Marker_0" ma:hidden="true" ma:internalName="fb3179c379644f499d7166d0c985669b">
      <xsd:simpleType>
        <xsd:restriction base="dms:Note"/>
      </xsd:simpleType>
    </xsd:element>
    <xsd:element name="o2e611f6ba3e4c8f9a895dfb7980639e" ma:index="22" nillable="true" ma:displayName="Location Type_0" ma:hidden="true" ma:internalName="o2e611f6ba3e4c8f9a895dfb7980639e">
      <xsd:simpleType>
        <xsd:restriction base="dms:Note"/>
      </xsd:simpleType>
    </xsd:element>
    <xsd:element name="ld508a88e6264ce89693af80a72862cb" ma:index="23" nillable="true" ma:displayName="Reference Type_0" ma:hidden="true" ma:internalName="ld508a88e6264ce89693af80a72862cb">
      <xsd:simpleType>
        <xsd:restriction base="dms:Note"/>
      </xsd:simpleType>
    </xsd:element>
    <xsd:element name="o24e9b4cf9c6440188f05cd7fdc7b5ea" ma:index="24" nillable="true" ma:displayName="Projects_0" ma:hidden="true" ma:internalName="o24e9b4cf9c6440188f05cd7fdc7b5e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06869a-2125-465a-bcad-d92f4e9790e0" elementFormDefault="qualified">
    <xsd:import namespace="http://schemas.microsoft.com/office/2006/documentManagement/types"/>
    <xsd:import namespace="http://schemas.microsoft.com/office/infopath/2007/PartnerControls"/>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3.xml><?xml version="1.0" encoding="utf-8"?>
<ds:datastoreItem xmlns:ds="http://schemas.openxmlformats.org/officeDocument/2006/customXml" ds:itemID="{F0F44A62-C2BE-4086-8E35-978908FC545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aa35a53f-75ca-4db8-b0ae-80f14b3c93d9"/>
    <ds:schemaRef ds:uri="8306869a-2125-465a-bcad-d92f4e9790e0"/>
    <ds:schemaRef ds:uri="http://www.w3.org/XML/1998/namespace"/>
    <ds:schemaRef ds:uri="http://purl.org/dc/dcmitype/"/>
  </ds:schemaRefs>
</ds:datastoreItem>
</file>

<file path=customXml/itemProps4.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5.xml><?xml version="1.0" encoding="utf-8"?>
<ds:datastoreItem xmlns:ds="http://schemas.openxmlformats.org/officeDocument/2006/customXml" ds:itemID="{F2A520D2-D127-405A-B4F7-565AA1F96E39}">
  <ds:schemaRefs>
    <ds:schemaRef ds:uri="http://schemas.microsoft.com/sharepoint/events"/>
  </ds:schemaRefs>
</ds:datastoreItem>
</file>

<file path=customXml/itemProps6.xml><?xml version="1.0" encoding="utf-8"?>
<ds:datastoreItem xmlns:ds="http://schemas.openxmlformats.org/officeDocument/2006/customXml" ds:itemID="{C810F45C-9FFD-4DB4-9055-0D22EF76F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aa35a53f-75ca-4db8-b0ae-80f14b3c93d9"/>
    <ds:schemaRef ds:uri="8306869a-2125-465a-bcad-d92f4e979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ePlan Minimum Information Requirements</vt:lpstr>
    </vt:vector>
  </TitlesOfParts>
  <Company>DTP</Company>
  <LinksUpToDate>false</LinksUpToDate>
  <CharactersWithSpaces>7729</CharactersWithSpaces>
  <SharedDoc>false</SharedDoc>
  <HLinks>
    <vt:vector size="12" baseType="variant">
      <vt:variant>
        <vt:i4>7143448</vt:i4>
      </vt:variant>
      <vt:variant>
        <vt:i4>3</vt:i4>
      </vt:variant>
      <vt:variant>
        <vt:i4>0</vt:i4>
      </vt:variant>
      <vt:variant>
        <vt:i4>5</vt:i4>
      </vt:variant>
      <vt:variant>
        <vt:lpwstr>mailto:michele.mcjames@transport.vic.gov.au</vt:lpwstr>
      </vt:variant>
      <vt:variant>
        <vt:lpwstr/>
      </vt:variant>
      <vt:variant>
        <vt:i4>7143448</vt:i4>
      </vt:variant>
      <vt:variant>
        <vt:i4>0</vt:i4>
      </vt:variant>
      <vt:variant>
        <vt:i4>0</vt:i4>
      </vt:variant>
      <vt:variant>
        <vt:i4>5</vt:i4>
      </vt:variant>
      <vt:variant>
        <vt:lpwstr>mailto:michele.mcjames@transport.vic.gov.au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ePlan Minimum Information Requirements</dc:title>
  <dc:subject>September 2025</dc:subject>
  <dc:creator>Susannah Maley (DELWP)</dc:creator>
  <cp:keywords/>
  <dc:description/>
  <cp:lastModifiedBy>Susannah Maley (DTP)</cp:lastModifiedBy>
  <cp:revision>3</cp:revision>
  <dcterms:created xsi:type="dcterms:W3CDTF">2025-10-10T07:08:00Z</dcterms:created>
  <dcterms:modified xsi:type="dcterms:W3CDTF">2025-10-10T07:08:00Z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0x010100E7FC761ED5B2C24094A40D6E385A102D</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Agenda</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1883e867-c0be-4132-93aa-6c7cd586215e</vt:lpwstr>
  </property>
  <property fmtid="{D5CDD505-2E9C-101B-9397-08002B2CF9AE}" pid="24" name="Section">
    <vt:lpwstr/>
  </property>
  <property fmtid="{D5CDD505-2E9C-101B-9397-08002B2CF9AE}" pid="25" name="Projects">
    <vt:lpwstr/>
  </property>
  <property fmtid="{D5CDD505-2E9C-101B-9397-08002B2CF9AE}" pid="27" name="Agency">
    <vt:lpwstr/>
  </property>
  <property fmtid="{D5CDD505-2E9C-101B-9397-08002B2CF9AE}" pid="28" name="Branch">
    <vt:lpwstr/>
  </property>
  <property fmtid="{D5CDD505-2E9C-101B-9397-08002B2CF9AE}" pid="29"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ivision">
    <vt:lpwstr/>
  </property>
  <property fmtid="{D5CDD505-2E9C-101B-9397-08002B2CF9AE}" pid="35" name="Sub_x002d_Section">
    <vt:lpwstr/>
  </property>
  <property fmtid="{D5CDD505-2E9C-101B-9397-08002B2CF9AE}" pid="36" name="Security_x0020_Classification">
    <vt:lpwstr/>
  </property>
  <property fmtid="{D5CDD505-2E9C-101B-9397-08002B2CF9AE}" pid="39" name="Dissemination_x0020_Limiting_x0020_Marker">
    <vt:lpwstr/>
  </property>
  <property fmtid="{D5CDD505-2E9C-101B-9397-08002B2CF9AE}" pid="40" name="Copyright_x0020_License_x0020_Type">
    <vt:lpwstr/>
  </property>
  <property fmtid="{D5CDD505-2E9C-101B-9397-08002B2CF9AE}" pid="42" name="Group1">
    <vt:lpwstr/>
  </property>
  <property fmtid="{D5CDD505-2E9C-101B-9397-08002B2CF9AE}" pid="43" name="Sub-Section">
    <vt:lpwstr/>
  </property>
  <property fmtid="{D5CDD505-2E9C-101B-9397-08002B2CF9AE}" pid="44" name="Copyright Licence Name">
    <vt:lpwstr/>
  </property>
  <property fmtid="{D5CDD505-2E9C-101B-9397-08002B2CF9AE}" pid="45" name="Dissemination Limiting Marker">
    <vt:lpwstr/>
  </property>
  <property fmtid="{D5CDD505-2E9C-101B-9397-08002B2CF9AE}" pid="46" name="Reference Type">
    <vt:lpwstr/>
  </property>
  <property fmtid="{D5CDD505-2E9C-101B-9397-08002B2CF9AE}" pid="47" name="Copyright License Type">
    <vt:lpwstr/>
  </property>
  <property fmtid="{D5CDD505-2E9C-101B-9397-08002B2CF9AE}" pid="48" name="Location Type">
    <vt:lpwstr/>
  </property>
  <property fmtid="{D5CDD505-2E9C-101B-9397-08002B2CF9AE}" pid="49" name="Security Classification">
    <vt:lpwstr/>
  </property>
  <property fmtid="{D5CDD505-2E9C-101B-9397-08002B2CF9AE}" pid="51" name="docLang">
    <vt:lpwstr>en</vt:lpwstr>
  </property>
</Properties>
</file>